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737" w:rsidRPr="005F6168" w:rsidRDefault="00A03737" w:rsidP="000960F1">
      <w:pPr>
        <w:rPr>
          <w:rFonts w:ascii="Times New Roman" w:hAnsi="Times New Roman"/>
          <w:b/>
          <w:sz w:val="24"/>
          <w:szCs w:val="24"/>
        </w:rPr>
      </w:pPr>
      <w:r w:rsidRPr="00A03737">
        <w:rPr>
          <w:rFonts w:ascii="Times New Roman" w:hAnsi="Times New Roman"/>
          <w:b/>
          <w:sz w:val="24"/>
          <w:szCs w:val="24"/>
        </w:rPr>
        <w:t>Форма договора поставки</w:t>
      </w:r>
    </w:p>
    <w:p w:rsidR="00A03737" w:rsidRPr="005F6168" w:rsidRDefault="00A03737" w:rsidP="000960F1">
      <w:pPr>
        <w:rPr>
          <w:rFonts w:ascii="Times New Roman" w:hAnsi="Times New Roman"/>
          <w:b/>
          <w:sz w:val="24"/>
          <w:szCs w:val="24"/>
        </w:rPr>
      </w:pPr>
    </w:p>
    <w:p w:rsidR="000960F1" w:rsidRPr="002A40BF" w:rsidRDefault="000960F1" w:rsidP="000960F1">
      <w:pPr>
        <w:rPr>
          <w:rFonts w:ascii="Times New Roman" w:hAnsi="Times New Roman"/>
          <w:b/>
          <w:sz w:val="24"/>
          <w:szCs w:val="24"/>
        </w:rPr>
      </w:pPr>
      <w:r w:rsidRPr="002A40BF">
        <w:rPr>
          <w:rFonts w:ascii="Times New Roman" w:hAnsi="Times New Roman"/>
          <w:b/>
          <w:sz w:val="24"/>
          <w:szCs w:val="24"/>
        </w:rPr>
        <w:t xml:space="preserve">ДОГОВОР ПОСТАВКИ № </w:t>
      </w:r>
      <w:r w:rsidR="00A911F6" w:rsidRPr="002A40BF">
        <w:rPr>
          <w:rFonts w:ascii="Times New Roman" w:hAnsi="Times New Roman"/>
          <w:b/>
          <w:sz w:val="24"/>
          <w:szCs w:val="24"/>
        </w:rPr>
        <w:t>__________</w:t>
      </w:r>
    </w:p>
    <w:p w:rsidR="003B2BA6" w:rsidRPr="00A03737" w:rsidRDefault="003B2BA6" w:rsidP="003B2BA6">
      <w:pPr>
        <w:tabs>
          <w:tab w:val="right" w:pos="9355"/>
        </w:tabs>
        <w:jc w:val="both"/>
        <w:rPr>
          <w:rFonts w:ascii="Times New Roman" w:hAnsi="Times New Roman"/>
          <w:sz w:val="24"/>
          <w:szCs w:val="24"/>
        </w:rPr>
      </w:pPr>
      <w:r w:rsidRPr="00A03737">
        <w:rPr>
          <w:rFonts w:ascii="Times New Roman" w:hAnsi="Times New Roman"/>
          <w:sz w:val="24"/>
          <w:szCs w:val="24"/>
        </w:rPr>
        <w:t>г. Лесосибирск</w:t>
      </w:r>
      <w:r w:rsidRPr="00A03737">
        <w:rPr>
          <w:rFonts w:ascii="Times New Roman" w:hAnsi="Times New Roman"/>
          <w:sz w:val="24"/>
          <w:szCs w:val="24"/>
        </w:rPr>
        <w:tab/>
        <w:t>«___» ________  20___ г.</w:t>
      </w:r>
    </w:p>
    <w:p w:rsidR="000960F1" w:rsidRPr="002A40BF" w:rsidRDefault="00055D47" w:rsidP="000960F1">
      <w:pPr>
        <w:autoSpaceDE w:val="0"/>
        <w:ind w:firstLine="567"/>
        <w:jc w:val="both"/>
        <w:rPr>
          <w:rFonts w:ascii="Times New Roman" w:hAnsi="Times New Roman"/>
          <w:sz w:val="24"/>
          <w:szCs w:val="24"/>
        </w:rPr>
      </w:pPr>
      <w:r w:rsidRPr="004D5A59">
        <w:rPr>
          <w:rFonts w:ascii="Times New Roman" w:hAnsi="Times New Roman"/>
          <w:b/>
          <w:sz w:val="24"/>
          <w:szCs w:val="24"/>
        </w:rPr>
        <w:t>Федеральное государственное автономное образовательное учреждение высшего образования «Сибирский федеральный университет»</w:t>
      </w:r>
      <w:r w:rsidRPr="004D5A59">
        <w:rPr>
          <w:rFonts w:ascii="Times New Roman" w:hAnsi="Times New Roman"/>
          <w:sz w:val="24"/>
          <w:szCs w:val="24"/>
        </w:rPr>
        <w:t xml:space="preserve">, именуемое в дальнейшем «Заказчик», в лице в лице директора Лесосибирского педагогического института – филиала федерального государственного автономного образовательного учреждения высшего образования «Сибирский федеральный университет» </w:t>
      </w:r>
      <w:r w:rsidR="00A03737" w:rsidRPr="00A03737">
        <w:rPr>
          <w:rFonts w:ascii="Times New Roman" w:hAnsi="Times New Roman"/>
          <w:sz w:val="24"/>
          <w:szCs w:val="24"/>
        </w:rPr>
        <w:t>_________________________</w:t>
      </w:r>
      <w:r w:rsidRPr="004D5A59">
        <w:rPr>
          <w:rFonts w:ascii="Times New Roman" w:hAnsi="Times New Roman"/>
          <w:sz w:val="24"/>
          <w:szCs w:val="24"/>
        </w:rPr>
        <w:t xml:space="preserve">, </w:t>
      </w:r>
      <w:r w:rsidRPr="00B730E0">
        <w:rPr>
          <w:rFonts w:ascii="Times New Roman" w:hAnsi="Times New Roman"/>
          <w:sz w:val="24"/>
          <w:szCs w:val="24"/>
        </w:rPr>
        <w:t>действующ</w:t>
      </w:r>
      <w:r w:rsidR="00A03737">
        <w:rPr>
          <w:rFonts w:ascii="Times New Roman" w:hAnsi="Times New Roman"/>
          <w:sz w:val="24"/>
          <w:szCs w:val="24"/>
        </w:rPr>
        <w:t>ий</w:t>
      </w:r>
      <w:r w:rsidRPr="00B730E0">
        <w:rPr>
          <w:rFonts w:ascii="Times New Roman" w:hAnsi="Times New Roman"/>
          <w:sz w:val="24"/>
          <w:szCs w:val="24"/>
        </w:rPr>
        <w:t xml:space="preserve"> на основании Доверенности </w:t>
      </w:r>
      <w:r w:rsidR="00A03737" w:rsidRPr="00A03737">
        <w:rPr>
          <w:rFonts w:ascii="Times New Roman" w:hAnsi="Times New Roman"/>
          <w:sz w:val="24"/>
          <w:szCs w:val="24"/>
        </w:rPr>
        <w:t>__________________</w:t>
      </w:r>
      <w:r w:rsidRPr="004D5A59">
        <w:rPr>
          <w:rFonts w:ascii="Times New Roman" w:hAnsi="Times New Roman"/>
          <w:sz w:val="24"/>
          <w:szCs w:val="24"/>
        </w:rPr>
        <w:t xml:space="preserve">, с одной стороны, и </w:t>
      </w:r>
      <w:r w:rsidR="00A03737" w:rsidRPr="00CB0A45">
        <w:rPr>
          <w:rFonts w:ascii="Times New Roman" w:hAnsi="Times New Roman"/>
          <w:sz w:val="24"/>
          <w:szCs w:val="24"/>
        </w:rPr>
        <w:t>_________________________________________</w:t>
      </w:r>
      <w:r w:rsidRPr="009C65EF">
        <w:rPr>
          <w:rFonts w:ascii="Times New Roman" w:hAnsi="Times New Roman"/>
          <w:sz w:val="24"/>
          <w:szCs w:val="24"/>
        </w:rPr>
        <w:t xml:space="preserve">, </w:t>
      </w:r>
      <w:r w:rsidR="00A03737" w:rsidRPr="00CB0A45">
        <w:rPr>
          <w:rFonts w:ascii="Times New Roman" w:hAnsi="Times New Roman"/>
          <w:sz w:val="24"/>
          <w:szCs w:val="24"/>
        </w:rPr>
        <w:t xml:space="preserve">в лице </w:t>
      </w:r>
      <w:r w:rsidR="00A03737" w:rsidRPr="00A03737">
        <w:rPr>
          <w:rFonts w:ascii="Times New Roman" w:hAnsi="Times New Roman"/>
          <w:sz w:val="24"/>
          <w:szCs w:val="24"/>
        </w:rPr>
        <w:t xml:space="preserve">______________________________ , действующий на основании _____________, </w:t>
      </w:r>
      <w:r w:rsidRPr="009C65EF">
        <w:rPr>
          <w:rFonts w:ascii="Times New Roman" w:hAnsi="Times New Roman"/>
          <w:sz w:val="24"/>
          <w:szCs w:val="24"/>
        </w:rPr>
        <w:t>именуемый в дальнейшем «</w:t>
      </w:r>
      <w:r>
        <w:rPr>
          <w:rFonts w:ascii="Times New Roman" w:hAnsi="Times New Roman"/>
          <w:sz w:val="24"/>
          <w:szCs w:val="24"/>
        </w:rPr>
        <w:t>Поставщик</w:t>
      </w:r>
      <w:r w:rsidRPr="009C65EF">
        <w:rPr>
          <w:rFonts w:ascii="Times New Roman" w:hAnsi="Times New Roman"/>
          <w:sz w:val="24"/>
          <w:szCs w:val="24"/>
        </w:rPr>
        <w:t>», с другой стороны, вмес</w:t>
      </w:r>
      <w:r w:rsidRPr="004D5A59">
        <w:rPr>
          <w:rFonts w:ascii="Times New Roman" w:hAnsi="Times New Roman"/>
          <w:sz w:val="24"/>
          <w:szCs w:val="24"/>
        </w:rPr>
        <w:t>те именуемые – «Стороны», заключили настоящий Договор о нижеследующем</w:t>
      </w:r>
      <w:r w:rsidR="003B2BA6" w:rsidRPr="002A40BF">
        <w:rPr>
          <w:rFonts w:ascii="Times New Roman" w:hAnsi="Times New Roman"/>
          <w:sz w:val="24"/>
          <w:szCs w:val="24"/>
        </w:rPr>
        <w:t>:</w:t>
      </w:r>
    </w:p>
    <w:p w:rsidR="000960F1" w:rsidRPr="002A40BF" w:rsidRDefault="000960F1" w:rsidP="000960F1">
      <w:pPr>
        <w:pStyle w:val="ConsNormal"/>
        <w:ind w:firstLine="0"/>
        <w:jc w:val="center"/>
        <w:rPr>
          <w:rFonts w:ascii="Times New Roman" w:hAnsi="Times New Roman" w:cs="Times New Roman"/>
          <w:b/>
          <w:sz w:val="24"/>
          <w:szCs w:val="24"/>
        </w:rPr>
      </w:pPr>
      <w:r w:rsidRPr="002A40BF">
        <w:rPr>
          <w:rFonts w:ascii="Times New Roman" w:hAnsi="Times New Roman" w:cs="Times New Roman"/>
          <w:b/>
          <w:sz w:val="24"/>
          <w:szCs w:val="24"/>
        </w:rPr>
        <w:t>1. Предмет договора</w:t>
      </w:r>
      <w:r w:rsidR="00375AB7" w:rsidRPr="002A40BF">
        <w:rPr>
          <w:rFonts w:ascii="Times New Roman" w:hAnsi="Times New Roman" w:cs="Times New Roman"/>
          <w:b/>
          <w:sz w:val="24"/>
          <w:szCs w:val="24"/>
        </w:rPr>
        <w:t xml:space="preserve"> и сроки поставки</w:t>
      </w:r>
    </w:p>
    <w:p w:rsidR="000960F1" w:rsidRPr="002A40BF" w:rsidRDefault="000960F1" w:rsidP="000960F1">
      <w:pPr>
        <w:widowControl w:val="0"/>
        <w:autoSpaceDE w:val="0"/>
        <w:ind w:firstLine="567"/>
        <w:jc w:val="both"/>
        <w:rPr>
          <w:rFonts w:ascii="Times New Roman" w:hAnsi="Times New Roman"/>
          <w:sz w:val="24"/>
          <w:szCs w:val="24"/>
        </w:rPr>
      </w:pPr>
      <w:r w:rsidRPr="002A40BF">
        <w:rPr>
          <w:rFonts w:ascii="Times New Roman" w:hAnsi="Times New Roman"/>
          <w:sz w:val="24"/>
          <w:szCs w:val="24"/>
        </w:rPr>
        <w:t>1.1. Поставщик поставляет товар</w:t>
      </w:r>
      <w:r w:rsidRPr="002A40BF">
        <w:rPr>
          <w:rFonts w:ascii="Times New Roman" w:hAnsi="Times New Roman"/>
          <w:b/>
          <w:sz w:val="24"/>
          <w:szCs w:val="24"/>
        </w:rPr>
        <w:t xml:space="preserve"> </w:t>
      </w:r>
      <w:r w:rsidRPr="002A40BF">
        <w:rPr>
          <w:rFonts w:ascii="Times New Roman" w:hAnsi="Times New Roman"/>
          <w:sz w:val="24"/>
          <w:szCs w:val="24"/>
        </w:rPr>
        <w:t>(далее по тексту – «товар»)</w:t>
      </w:r>
      <w:r w:rsidRPr="002A40BF">
        <w:rPr>
          <w:rFonts w:ascii="Times New Roman" w:hAnsi="Times New Roman"/>
          <w:b/>
          <w:sz w:val="24"/>
          <w:szCs w:val="24"/>
        </w:rPr>
        <w:t>,</w:t>
      </w:r>
      <w:r w:rsidRPr="002A40BF">
        <w:rPr>
          <w:rFonts w:ascii="Times New Roman" w:hAnsi="Times New Roman"/>
          <w:sz w:val="24"/>
          <w:szCs w:val="24"/>
        </w:rPr>
        <w:t xml:space="preserve"> а Заказчик оплачивает соответствующий товар на условиях, указанных в настоящем договоре. </w:t>
      </w:r>
    </w:p>
    <w:p w:rsidR="000960F1" w:rsidRPr="002A40BF" w:rsidRDefault="000960F1" w:rsidP="000960F1">
      <w:pPr>
        <w:widowControl w:val="0"/>
        <w:autoSpaceDE w:val="0"/>
        <w:ind w:firstLine="567"/>
        <w:jc w:val="both"/>
        <w:rPr>
          <w:rFonts w:ascii="Times New Roman" w:hAnsi="Times New Roman"/>
          <w:sz w:val="24"/>
          <w:szCs w:val="24"/>
        </w:rPr>
      </w:pPr>
      <w:r w:rsidRPr="002A40BF">
        <w:rPr>
          <w:rFonts w:ascii="Times New Roman" w:hAnsi="Times New Roman"/>
          <w:sz w:val="24"/>
          <w:szCs w:val="24"/>
        </w:rPr>
        <w:t>Наименование, ассортимент, комплектация, технические и функциональные характеристики, количество товара и иные характеристики указываются в Приложении №1 (Спецификации) к настоящему договору, являющемся его неотъемлемой частью.</w:t>
      </w:r>
    </w:p>
    <w:p w:rsidR="000960F1" w:rsidRPr="002A40BF" w:rsidRDefault="000960F1" w:rsidP="000960F1">
      <w:pPr>
        <w:widowControl w:val="0"/>
        <w:autoSpaceDE w:val="0"/>
        <w:ind w:firstLine="567"/>
        <w:jc w:val="both"/>
        <w:rPr>
          <w:rFonts w:ascii="Times New Roman" w:hAnsi="Times New Roman"/>
          <w:sz w:val="24"/>
          <w:szCs w:val="24"/>
        </w:rPr>
      </w:pPr>
      <w:r w:rsidRPr="002A40BF">
        <w:rPr>
          <w:rFonts w:ascii="Times New Roman" w:hAnsi="Times New Roman"/>
          <w:sz w:val="24"/>
          <w:szCs w:val="24"/>
        </w:rPr>
        <w:t>1.2.</w:t>
      </w:r>
      <w:r w:rsidR="000453A7" w:rsidRPr="002A40BF">
        <w:rPr>
          <w:rFonts w:ascii="Times New Roman" w:hAnsi="Times New Roman"/>
          <w:sz w:val="24"/>
          <w:szCs w:val="24"/>
        </w:rPr>
        <w:t xml:space="preserve"> </w:t>
      </w:r>
      <w:r w:rsidRPr="002A40BF">
        <w:rPr>
          <w:rFonts w:ascii="Times New Roman" w:hAnsi="Times New Roman"/>
          <w:sz w:val="24"/>
          <w:szCs w:val="24"/>
        </w:rPr>
        <w:t>Товар должен быть новым, не бывшим в употреблении, не восстановленным, промышленного производства, не должен иметь дефектов. Товар должен быть изготовлен в соответствии с требованиями к производству и технологическим процессам и иными требованиями, установленными действующими нормативными правовыми актами Российской Федерации.</w:t>
      </w:r>
    </w:p>
    <w:p w:rsidR="000960F1" w:rsidRPr="002A40BF" w:rsidRDefault="000960F1" w:rsidP="000960F1">
      <w:pPr>
        <w:widowControl w:val="0"/>
        <w:autoSpaceDE w:val="0"/>
        <w:ind w:firstLine="567"/>
        <w:jc w:val="both"/>
        <w:rPr>
          <w:rFonts w:ascii="Times New Roman" w:hAnsi="Times New Roman"/>
          <w:sz w:val="24"/>
          <w:szCs w:val="24"/>
        </w:rPr>
      </w:pPr>
      <w:r w:rsidRPr="002A40BF">
        <w:rPr>
          <w:rFonts w:ascii="Times New Roman" w:hAnsi="Times New Roman"/>
          <w:sz w:val="24"/>
          <w:szCs w:val="24"/>
        </w:rPr>
        <w:t>Товар должен соответствовать требованиям ГОСТ, ТУ, санитарно-эпидемиологическим правилам и нормативам и т.п., если соответствующие требования предусмотрены действующими нормативными правовыми актами Российской Федерации.</w:t>
      </w:r>
    </w:p>
    <w:p w:rsidR="000960F1" w:rsidRPr="002A40BF" w:rsidRDefault="000960F1" w:rsidP="000960F1">
      <w:pPr>
        <w:widowControl w:val="0"/>
        <w:autoSpaceDE w:val="0"/>
        <w:ind w:firstLine="567"/>
        <w:jc w:val="both"/>
        <w:rPr>
          <w:rFonts w:ascii="Times New Roman" w:hAnsi="Times New Roman"/>
          <w:sz w:val="24"/>
          <w:szCs w:val="24"/>
        </w:rPr>
      </w:pPr>
      <w:r w:rsidRPr="002A40BF">
        <w:rPr>
          <w:rFonts w:ascii="Times New Roman" w:hAnsi="Times New Roman"/>
          <w:sz w:val="24"/>
          <w:szCs w:val="24"/>
        </w:rPr>
        <w:t xml:space="preserve">Товар должен быть маркирован, упакован и транспортироваться в соответствии с требованиями ГОСТа для соответствующего вида продукции. Упаковка должна иметь ненарушенную защиту от вскрытия, не иметь иных повреждений, должна защищать товар от загрязнения и обеспечивать сохранность товара в течение срока хранения. </w:t>
      </w:r>
    </w:p>
    <w:p w:rsidR="000960F1" w:rsidRPr="002A40BF" w:rsidRDefault="000960F1" w:rsidP="000960F1">
      <w:pPr>
        <w:widowControl w:val="0"/>
        <w:autoSpaceDE w:val="0"/>
        <w:ind w:firstLine="567"/>
        <w:jc w:val="both"/>
        <w:rPr>
          <w:rFonts w:ascii="Times New Roman" w:hAnsi="Times New Roman"/>
          <w:sz w:val="24"/>
          <w:szCs w:val="24"/>
        </w:rPr>
      </w:pPr>
      <w:r w:rsidRPr="002A40BF">
        <w:rPr>
          <w:rFonts w:ascii="Times New Roman" w:hAnsi="Times New Roman"/>
          <w:sz w:val="24"/>
          <w:szCs w:val="24"/>
        </w:rPr>
        <w:t>1.3. К поставляемому товару Поставщик прилагает следующие документы: товарную накладную и счет.</w:t>
      </w:r>
    </w:p>
    <w:p w:rsidR="000960F1" w:rsidRPr="002A40BF" w:rsidRDefault="000960F1" w:rsidP="000960F1">
      <w:pPr>
        <w:pStyle w:val="ConsNormal"/>
        <w:ind w:firstLine="567"/>
        <w:jc w:val="both"/>
        <w:rPr>
          <w:rFonts w:ascii="Times New Roman" w:hAnsi="Times New Roman" w:cs="Times New Roman"/>
          <w:sz w:val="24"/>
          <w:szCs w:val="24"/>
        </w:rPr>
      </w:pPr>
      <w:r w:rsidRPr="002A40BF">
        <w:rPr>
          <w:rFonts w:ascii="Times New Roman" w:hAnsi="Times New Roman" w:cs="Times New Roman"/>
          <w:color w:val="000000"/>
          <w:sz w:val="24"/>
          <w:szCs w:val="24"/>
        </w:rPr>
        <w:t>Н</w:t>
      </w:r>
      <w:r w:rsidRPr="002A40BF">
        <w:rPr>
          <w:rFonts w:ascii="Times New Roman" w:hAnsi="Times New Roman" w:cs="Times New Roman"/>
          <w:sz w:val="24"/>
          <w:szCs w:val="24"/>
        </w:rPr>
        <w:t>а каждое наименование товара Поставщиком при поставке предоставляется соответствующий сертификат (в случаях, если такое требование установлено действующими нормативно-правовыми актами Российской Федерации).</w:t>
      </w:r>
    </w:p>
    <w:p w:rsidR="000960F1" w:rsidRPr="002A40BF" w:rsidRDefault="000960F1" w:rsidP="000960F1">
      <w:pPr>
        <w:ind w:firstLine="567"/>
        <w:jc w:val="both"/>
        <w:rPr>
          <w:rFonts w:ascii="Times New Roman" w:hAnsi="Times New Roman"/>
          <w:bCs/>
          <w:sz w:val="24"/>
          <w:szCs w:val="24"/>
          <w:shd w:val="clear" w:color="auto" w:fill="FFFF00"/>
        </w:rPr>
      </w:pPr>
      <w:r w:rsidRPr="002A40BF">
        <w:rPr>
          <w:rFonts w:ascii="Times New Roman" w:hAnsi="Times New Roman"/>
          <w:sz w:val="24"/>
          <w:szCs w:val="24"/>
        </w:rPr>
        <w:t xml:space="preserve">1.4. </w:t>
      </w:r>
      <w:r w:rsidRPr="002A40BF">
        <w:rPr>
          <w:rFonts w:ascii="Times New Roman" w:hAnsi="Times New Roman"/>
          <w:bCs/>
          <w:sz w:val="24"/>
          <w:szCs w:val="24"/>
        </w:rPr>
        <w:t xml:space="preserve">Срок поставки товара: </w:t>
      </w:r>
      <w:r w:rsidR="00A03737">
        <w:rPr>
          <w:rFonts w:ascii="Times New Roman" w:hAnsi="Times New Roman"/>
          <w:bCs/>
          <w:sz w:val="24"/>
          <w:szCs w:val="24"/>
          <w:u w:val="single"/>
        </w:rPr>
        <w:t>_________________________</w:t>
      </w:r>
      <w:r w:rsidRPr="002A40BF">
        <w:rPr>
          <w:rFonts w:ascii="Times New Roman" w:hAnsi="Times New Roman"/>
          <w:bCs/>
          <w:sz w:val="24"/>
          <w:szCs w:val="24"/>
        </w:rPr>
        <w:t>.</w:t>
      </w:r>
    </w:p>
    <w:p w:rsidR="000960F1" w:rsidRPr="002A40BF" w:rsidRDefault="000960F1" w:rsidP="000960F1">
      <w:pPr>
        <w:ind w:firstLine="567"/>
        <w:jc w:val="both"/>
        <w:rPr>
          <w:rFonts w:ascii="Times New Roman" w:hAnsi="Times New Roman"/>
          <w:sz w:val="24"/>
          <w:szCs w:val="24"/>
        </w:rPr>
      </w:pPr>
      <w:r w:rsidRPr="002A40BF">
        <w:rPr>
          <w:rFonts w:ascii="Times New Roman" w:hAnsi="Times New Roman"/>
          <w:sz w:val="24"/>
          <w:szCs w:val="24"/>
        </w:rPr>
        <w:t>1.5.</w:t>
      </w:r>
      <w:r w:rsidR="00375AB7" w:rsidRPr="002A40BF">
        <w:rPr>
          <w:rFonts w:ascii="Times New Roman" w:hAnsi="Times New Roman"/>
          <w:sz w:val="24"/>
          <w:szCs w:val="24"/>
        </w:rPr>
        <w:t xml:space="preserve"> </w:t>
      </w:r>
      <w:r w:rsidRPr="002A40BF">
        <w:rPr>
          <w:rFonts w:ascii="Times New Roman" w:hAnsi="Times New Roman"/>
          <w:sz w:val="24"/>
          <w:szCs w:val="24"/>
        </w:rPr>
        <w:t xml:space="preserve">Место поставки товара: </w:t>
      </w:r>
      <w:r w:rsidR="00A03737">
        <w:rPr>
          <w:rFonts w:ascii="Times New Roman" w:hAnsi="Times New Roman"/>
          <w:sz w:val="24"/>
          <w:szCs w:val="24"/>
          <w:u w:val="single"/>
        </w:rPr>
        <w:t>________________________</w:t>
      </w:r>
    </w:p>
    <w:p w:rsidR="003437F1" w:rsidRPr="002A40BF" w:rsidRDefault="009D5AAC" w:rsidP="000960F1">
      <w:pPr>
        <w:ind w:firstLine="567"/>
        <w:jc w:val="both"/>
        <w:rPr>
          <w:rFonts w:ascii="Times New Roman" w:hAnsi="Times New Roman"/>
          <w:sz w:val="24"/>
          <w:szCs w:val="24"/>
        </w:rPr>
      </w:pPr>
      <w:r w:rsidRPr="002A40BF">
        <w:rPr>
          <w:rFonts w:ascii="Times New Roman" w:hAnsi="Times New Roman"/>
          <w:sz w:val="24"/>
          <w:szCs w:val="24"/>
        </w:rPr>
        <w:t xml:space="preserve">1.6. Гарантийный срок товара </w:t>
      </w:r>
      <w:r w:rsidR="00A03737" w:rsidRPr="00A03737">
        <w:rPr>
          <w:rFonts w:ascii="Times New Roman" w:hAnsi="Times New Roman"/>
          <w:sz w:val="24"/>
          <w:szCs w:val="24"/>
        </w:rPr>
        <w:t>указан в Приложении №1 (Спецификации) к настоящему договору</w:t>
      </w:r>
      <w:r w:rsidR="004D1B36">
        <w:rPr>
          <w:rFonts w:ascii="Times New Roman" w:hAnsi="Times New Roman"/>
          <w:sz w:val="24"/>
          <w:szCs w:val="24"/>
        </w:rPr>
        <w:t>.</w:t>
      </w:r>
    </w:p>
    <w:p w:rsidR="000960F1" w:rsidRPr="002A40BF" w:rsidRDefault="000960F1" w:rsidP="000960F1">
      <w:pPr>
        <w:rPr>
          <w:rFonts w:ascii="Times New Roman" w:hAnsi="Times New Roman"/>
          <w:b/>
          <w:sz w:val="24"/>
          <w:szCs w:val="24"/>
        </w:rPr>
      </w:pPr>
      <w:r w:rsidRPr="002A40BF">
        <w:rPr>
          <w:rFonts w:ascii="Times New Roman" w:hAnsi="Times New Roman"/>
          <w:b/>
          <w:sz w:val="24"/>
          <w:szCs w:val="24"/>
        </w:rPr>
        <w:t>2. Стоимость товара и порядок расчетов</w:t>
      </w:r>
    </w:p>
    <w:p w:rsidR="000960F1" w:rsidRPr="002A40BF" w:rsidRDefault="000960F1" w:rsidP="000960F1">
      <w:pPr>
        <w:pStyle w:val="ConsPlusNormal"/>
        <w:widowControl/>
        <w:ind w:firstLine="540"/>
        <w:jc w:val="both"/>
        <w:rPr>
          <w:rFonts w:ascii="Times New Roman" w:hAnsi="Times New Roman" w:cs="Times New Roman"/>
          <w:sz w:val="24"/>
          <w:szCs w:val="24"/>
        </w:rPr>
      </w:pPr>
      <w:r w:rsidRPr="002A40BF">
        <w:rPr>
          <w:rFonts w:ascii="Times New Roman" w:hAnsi="Times New Roman" w:cs="Times New Roman"/>
          <w:sz w:val="24"/>
          <w:szCs w:val="24"/>
        </w:rPr>
        <w:t xml:space="preserve">2.1. Цена договора составляет </w:t>
      </w:r>
      <w:r w:rsidR="00A03737">
        <w:rPr>
          <w:rFonts w:ascii="Times New Roman" w:hAnsi="Times New Roman" w:cs="Times New Roman"/>
          <w:sz w:val="24"/>
          <w:szCs w:val="24"/>
        </w:rPr>
        <w:t>_______</w:t>
      </w:r>
      <w:r w:rsidR="00FA56C7" w:rsidRPr="00FA56C7">
        <w:rPr>
          <w:rFonts w:ascii="Times New Roman" w:hAnsi="Times New Roman" w:cs="Times New Roman"/>
          <w:sz w:val="24"/>
          <w:szCs w:val="24"/>
        </w:rPr>
        <w:t xml:space="preserve"> </w:t>
      </w:r>
      <w:r w:rsidRPr="00FA56C7">
        <w:rPr>
          <w:rFonts w:ascii="Times New Roman" w:hAnsi="Times New Roman" w:cs="Times New Roman"/>
          <w:sz w:val="24"/>
          <w:szCs w:val="24"/>
        </w:rPr>
        <w:t>(</w:t>
      </w:r>
      <w:r w:rsidR="00A03737">
        <w:rPr>
          <w:rFonts w:ascii="Times New Roman" w:hAnsi="Times New Roman" w:cs="Times New Roman"/>
          <w:sz w:val="24"/>
          <w:szCs w:val="24"/>
        </w:rPr>
        <w:t>прописью</w:t>
      </w:r>
      <w:r w:rsidRPr="00FA56C7">
        <w:rPr>
          <w:rFonts w:ascii="Times New Roman" w:hAnsi="Times New Roman" w:cs="Times New Roman"/>
          <w:sz w:val="24"/>
          <w:szCs w:val="24"/>
        </w:rPr>
        <w:t>)</w:t>
      </w:r>
      <w:r w:rsidRPr="002A40BF">
        <w:rPr>
          <w:rFonts w:ascii="Times New Roman" w:hAnsi="Times New Roman" w:cs="Times New Roman"/>
          <w:b/>
          <w:sz w:val="24"/>
          <w:szCs w:val="24"/>
        </w:rPr>
        <w:t xml:space="preserve"> </w:t>
      </w:r>
      <w:r w:rsidRPr="002A40BF">
        <w:rPr>
          <w:rFonts w:ascii="Times New Roman" w:hAnsi="Times New Roman" w:cs="Times New Roman"/>
          <w:sz w:val="24"/>
          <w:szCs w:val="24"/>
        </w:rPr>
        <w:t>рубл</w:t>
      </w:r>
      <w:r w:rsidR="006120C5">
        <w:rPr>
          <w:rFonts w:ascii="Times New Roman" w:hAnsi="Times New Roman" w:cs="Times New Roman"/>
          <w:sz w:val="24"/>
          <w:szCs w:val="24"/>
        </w:rPr>
        <w:t>ь</w:t>
      </w:r>
      <w:r w:rsidRPr="002A40BF">
        <w:rPr>
          <w:rFonts w:ascii="Times New Roman" w:hAnsi="Times New Roman" w:cs="Times New Roman"/>
          <w:sz w:val="24"/>
          <w:szCs w:val="24"/>
        </w:rPr>
        <w:t xml:space="preserve"> </w:t>
      </w:r>
      <w:r w:rsidR="00A03737">
        <w:rPr>
          <w:rFonts w:ascii="Times New Roman" w:hAnsi="Times New Roman" w:cs="Times New Roman"/>
          <w:sz w:val="24"/>
          <w:szCs w:val="24"/>
        </w:rPr>
        <w:t>___</w:t>
      </w:r>
      <w:r w:rsidR="000453A7" w:rsidRPr="002A40BF">
        <w:rPr>
          <w:rFonts w:ascii="Times New Roman" w:hAnsi="Times New Roman" w:cs="Times New Roman"/>
          <w:sz w:val="24"/>
          <w:szCs w:val="24"/>
        </w:rPr>
        <w:t xml:space="preserve"> копеек, </w:t>
      </w:r>
      <w:r w:rsidR="00A03737" w:rsidRPr="00A03737">
        <w:rPr>
          <w:rFonts w:ascii="Times New Roman" w:hAnsi="Times New Roman" w:cs="Times New Roman"/>
          <w:sz w:val="24"/>
          <w:szCs w:val="24"/>
        </w:rPr>
        <w:t xml:space="preserve">в том числе НДС___% :______ руб. / </w:t>
      </w:r>
      <w:r w:rsidRPr="002A40BF">
        <w:rPr>
          <w:rFonts w:ascii="Times New Roman" w:hAnsi="Times New Roman" w:cs="Times New Roman"/>
          <w:sz w:val="24"/>
          <w:szCs w:val="24"/>
        </w:rPr>
        <w:t xml:space="preserve">НДС не облагается. </w:t>
      </w:r>
    </w:p>
    <w:p w:rsidR="000960F1" w:rsidRPr="002A40BF" w:rsidRDefault="000960F1" w:rsidP="000960F1">
      <w:pPr>
        <w:pStyle w:val="ConsPlusNormal"/>
        <w:widowControl/>
        <w:ind w:firstLine="540"/>
        <w:jc w:val="both"/>
        <w:rPr>
          <w:rFonts w:ascii="Times New Roman" w:hAnsi="Times New Roman" w:cs="Times New Roman"/>
          <w:sz w:val="24"/>
          <w:szCs w:val="24"/>
        </w:rPr>
      </w:pPr>
      <w:r w:rsidRPr="002A40BF">
        <w:rPr>
          <w:rFonts w:ascii="Times New Roman" w:hAnsi="Times New Roman" w:cs="Times New Roman"/>
          <w:sz w:val="24"/>
          <w:szCs w:val="24"/>
        </w:rPr>
        <w:t>Цена товара фиксируется с момента подписания настоящего договора обеими Сторонами и не подлежит изменению в течение всего срока действия настоящего договора. Цена договора указана с учетом стоимости товара, расходов на перевозку к месту доставки, разгрузку, перемещение до места указанного Заказчиком, расходов на страхование, расходов на уплату налогов, сборов, таможенных пошлин и других обязательных платежей.</w:t>
      </w:r>
    </w:p>
    <w:p w:rsidR="000960F1" w:rsidRPr="002A40BF" w:rsidRDefault="000960F1" w:rsidP="000960F1">
      <w:pPr>
        <w:ind w:firstLine="567"/>
        <w:jc w:val="both"/>
        <w:rPr>
          <w:rFonts w:ascii="Times New Roman" w:hAnsi="Times New Roman"/>
          <w:sz w:val="24"/>
          <w:szCs w:val="24"/>
        </w:rPr>
      </w:pPr>
      <w:r w:rsidRPr="002A40BF">
        <w:rPr>
          <w:rFonts w:ascii="Times New Roman" w:hAnsi="Times New Roman"/>
          <w:sz w:val="24"/>
          <w:szCs w:val="24"/>
        </w:rPr>
        <w:t>2.2. Если по условиям договора количество поставляемого товара зависит от фактических потребностей За</w:t>
      </w:r>
      <w:r w:rsidR="00F91A2C">
        <w:rPr>
          <w:rFonts w:ascii="Times New Roman" w:hAnsi="Times New Roman"/>
          <w:sz w:val="24"/>
          <w:szCs w:val="24"/>
        </w:rPr>
        <w:t>5</w:t>
      </w:r>
      <w:r w:rsidRPr="002A40BF">
        <w:rPr>
          <w:rFonts w:ascii="Times New Roman" w:hAnsi="Times New Roman"/>
          <w:sz w:val="24"/>
          <w:szCs w:val="24"/>
        </w:rPr>
        <w:t>казчика, то последний оплачивает только поставленные товары даже при согласовании в договоре большего предельно возможного их количества.</w:t>
      </w:r>
    </w:p>
    <w:p w:rsidR="000960F1" w:rsidRPr="002A40BF" w:rsidRDefault="000960F1" w:rsidP="00B664A2">
      <w:pPr>
        <w:ind w:firstLine="567"/>
        <w:jc w:val="both"/>
        <w:rPr>
          <w:rFonts w:ascii="Times New Roman" w:hAnsi="Times New Roman"/>
          <w:sz w:val="24"/>
          <w:szCs w:val="24"/>
        </w:rPr>
      </w:pPr>
      <w:r w:rsidRPr="002A40BF">
        <w:rPr>
          <w:rFonts w:ascii="Times New Roman" w:hAnsi="Times New Roman"/>
          <w:sz w:val="24"/>
          <w:szCs w:val="24"/>
        </w:rPr>
        <w:lastRenderedPageBreak/>
        <w:t xml:space="preserve">2.3. </w:t>
      </w:r>
      <w:r w:rsidR="00657CBF" w:rsidRPr="00657CBF">
        <w:rPr>
          <w:rFonts w:ascii="Times New Roman" w:hAnsi="Times New Roman"/>
          <w:sz w:val="24"/>
          <w:szCs w:val="24"/>
        </w:rPr>
        <w:t>Оплата осуществляется в виде безналичного перечисления в следующем порядке: 100% оплата по факту поставки в течение 7 (</w:t>
      </w:r>
      <w:r w:rsidR="00657CBF">
        <w:rPr>
          <w:rFonts w:ascii="Times New Roman" w:hAnsi="Times New Roman"/>
          <w:sz w:val="24"/>
          <w:szCs w:val="24"/>
        </w:rPr>
        <w:t>семи</w:t>
      </w:r>
      <w:r w:rsidR="00657CBF" w:rsidRPr="00657CBF">
        <w:rPr>
          <w:rFonts w:ascii="Times New Roman" w:hAnsi="Times New Roman"/>
          <w:sz w:val="24"/>
          <w:szCs w:val="24"/>
        </w:rPr>
        <w:t xml:space="preserve">) </w:t>
      </w:r>
      <w:r w:rsidR="00657CBF">
        <w:rPr>
          <w:rFonts w:ascii="Times New Roman" w:hAnsi="Times New Roman"/>
          <w:sz w:val="24"/>
          <w:szCs w:val="24"/>
        </w:rPr>
        <w:t>рабочих</w:t>
      </w:r>
      <w:r w:rsidR="00657CBF" w:rsidRPr="00657CBF">
        <w:rPr>
          <w:rFonts w:ascii="Times New Roman" w:hAnsi="Times New Roman"/>
          <w:sz w:val="24"/>
          <w:szCs w:val="24"/>
        </w:rPr>
        <w:t xml:space="preserve"> дней с момента поставки товара и подписания Сторонами </w:t>
      </w:r>
      <w:r w:rsidR="00E33423">
        <w:rPr>
          <w:rFonts w:ascii="Times New Roman" w:hAnsi="Times New Roman"/>
          <w:sz w:val="24"/>
          <w:szCs w:val="24"/>
        </w:rPr>
        <w:t xml:space="preserve">товарной накладной </w:t>
      </w:r>
      <w:r w:rsidR="00657CBF" w:rsidRPr="00657CBF">
        <w:rPr>
          <w:rFonts w:ascii="Times New Roman" w:hAnsi="Times New Roman"/>
          <w:sz w:val="24"/>
          <w:szCs w:val="24"/>
        </w:rPr>
        <w:t xml:space="preserve">на основании предоставляемых Поставщиком платежных документов (счета, счета-фактуры, </w:t>
      </w:r>
      <w:r w:rsidR="00CB0A45">
        <w:rPr>
          <w:rFonts w:ascii="Times New Roman" w:hAnsi="Times New Roman"/>
          <w:sz w:val="24"/>
          <w:szCs w:val="24"/>
        </w:rPr>
        <w:t>товарной накладной</w:t>
      </w:r>
      <w:r w:rsidR="00657CBF" w:rsidRPr="00657CBF">
        <w:rPr>
          <w:rFonts w:ascii="Times New Roman" w:hAnsi="Times New Roman"/>
          <w:sz w:val="24"/>
          <w:szCs w:val="24"/>
        </w:rPr>
        <w:t>).</w:t>
      </w:r>
      <w:r w:rsidR="00B664A2" w:rsidRPr="002A40BF">
        <w:rPr>
          <w:rFonts w:ascii="Times New Roman" w:hAnsi="Times New Roman"/>
          <w:sz w:val="24"/>
          <w:szCs w:val="24"/>
        </w:rPr>
        <w:t xml:space="preserve"> Авансовый платеж не предусмотрен.</w:t>
      </w:r>
    </w:p>
    <w:p w:rsidR="000960F1" w:rsidRPr="002A40BF" w:rsidRDefault="000960F1" w:rsidP="000960F1">
      <w:pPr>
        <w:pStyle w:val="ConsNormal"/>
        <w:ind w:firstLine="0"/>
        <w:jc w:val="center"/>
        <w:rPr>
          <w:rFonts w:ascii="Times New Roman" w:hAnsi="Times New Roman" w:cs="Times New Roman"/>
          <w:b/>
          <w:sz w:val="24"/>
          <w:szCs w:val="24"/>
        </w:rPr>
      </w:pPr>
      <w:r w:rsidRPr="002A40BF">
        <w:rPr>
          <w:rFonts w:ascii="Times New Roman" w:hAnsi="Times New Roman" w:cs="Times New Roman"/>
          <w:b/>
          <w:sz w:val="24"/>
          <w:szCs w:val="24"/>
        </w:rPr>
        <w:t>3. Обязанности Сторон</w:t>
      </w:r>
    </w:p>
    <w:p w:rsidR="000960F1" w:rsidRPr="002A40BF" w:rsidRDefault="000960F1" w:rsidP="000960F1">
      <w:pPr>
        <w:ind w:firstLine="567"/>
        <w:jc w:val="both"/>
        <w:rPr>
          <w:rFonts w:ascii="Times New Roman" w:hAnsi="Times New Roman"/>
          <w:sz w:val="24"/>
          <w:szCs w:val="24"/>
        </w:rPr>
      </w:pPr>
      <w:r w:rsidRPr="002A40BF">
        <w:rPr>
          <w:rFonts w:ascii="Times New Roman" w:hAnsi="Times New Roman"/>
          <w:sz w:val="24"/>
          <w:szCs w:val="24"/>
        </w:rPr>
        <w:t>3.1. Поставщик обязан:</w:t>
      </w:r>
    </w:p>
    <w:p w:rsidR="000960F1" w:rsidRPr="002A40BF" w:rsidRDefault="000960F1" w:rsidP="000960F1">
      <w:pPr>
        <w:ind w:firstLine="567"/>
        <w:jc w:val="both"/>
        <w:rPr>
          <w:rFonts w:ascii="Times New Roman" w:hAnsi="Times New Roman"/>
          <w:sz w:val="24"/>
          <w:szCs w:val="24"/>
        </w:rPr>
      </w:pPr>
      <w:r w:rsidRPr="002A40BF">
        <w:rPr>
          <w:rFonts w:ascii="Times New Roman" w:hAnsi="Times New Roman"/>
          <w:sz w:val="24"/>
          <w:szCs w:val="24"/>
        </w:rPr>
        <w:t>3.1.1. осуществить доставку товара надлежащего качества, в соответствующем количестве, исходя из требований, установленных в п. 1.1, п. 1.2 договора, в установленный срок;</w:t>
      </w:r>
    </w:p>
    <w:p w:rsidR="000960F1" w:rsidRPr="002A40BF" w:rsidRDefault="000960F1" w:rsidP="000960F1">
      <w:pPr>
        <w:ind w:firstLine="567"/>
        <w:jc w:val="both"/>
        <w:rPr>
          <w:rFonts w:ascii="Times New Roman" w:hAnsi="Times New Roman"/>
          <w:sz w:val="24"/>
          <w:szCs w:val="24"/>
        </w:rPr>
      </w:pPr>
      <w:r w:rsidRPr="002A40BF">
        <w:rPr>
          <w:rFonts w:ascii="Times New Roman" w:hAnsi="Times New Roman"/>
          <w:sz w:val="24"/>
          <w:szCs w:val="24"/>
        </w:rPr>
        <w:t>3.1.2. направить Заказчику спецификацию, документы, указанн</w:t>
      </w:r>
      <w:r w:rsidR="000453A7" w:rsidRPr="002A40BF">
        <w:rPr>
          <w:rFonts w:ascii="Times New Roman" w:hAnsi="Times New Roman"/>
          <w:sz w:val="24"/>
          <w:szCs w:val="24"/>
        </w:rPr>
        <w:t>ые в пункте 1.3 договора</w:t>
      </w:r>
      <w:r w:rsidRPr="002A40BF">
        <w:rPr>
          <w:rFonts w:ascii="Times New Roman" w:hAnsi="Times New Roman"/>
          <w:sz w:val="24"/>
          <w:szCs w:val="24"/>
        </w:rPr>
        <w:t>;</w:t>
      </w:r>
    </w:p>
    <w:p w:rsidR="000960F1" w:rsidRPr="002A40BF" w:rsidRDefault="000960F1" w:rsidP="000960F1">
      <w:pPr>
        <w:ind w:firstLine="567"/>
        <w:jc w:val="both"/>
        <w:rPr>
          <w:rFonts w:ascii="Times New Roman" w:hAnsi="Times New Roman"/>
          <w:sz w:val="24"/>
          <w:szCs w:val="24"/>
        </w:rPr>
      </w:pPr>
      <w:r w:rsidRPr="002A40BF">
        <w:rPr>
          <w:rFonts w:ascii="Times New Roman" w:hAnsi="Times New Roman"/>
          <w:sz w:val="24"/>
          <w:szCs w:val="24"/>
        </w:rPr>
        <w:t>3.1.3. в течение гарантийного срока с момента подписания Сторонами товарной накладной поставленного товара:</w:t>
      </w:r>
    </w:p>
    <w:p w:rsidR="000960F1" w:rsidRPr="002A40BF" w:rsidRDefault="000960F1" w:rsidP="000960F1">
      <w:pPr>
        <w:pStyle w:val="ConsNormal"/>
        <w:ind w:firstLine="567"/>
        <w:jc w:val="both"/>
        <w:rPr>
          <w:rFonts w:ascii="Times New Roman" w:hAnsi="Times New Roman" w:cs="Times New Roman"/>
          <w:sz w:val="24"/>
          <w:szCs w:val="24"/>
        </w:rPr>
      </w:pPr>
      <w:r w:rsidRPr="002A40BF">
        <w:rPr>
          <w:rFonts w:ascii="Times New Roman" w:hAnsi="Times New Roman" w:cs="Times New Roman"/>
          <w:sz w:val="24"/>
          <w:szCs w:val="24"/>
        </w:rPr>
        <w:t>–безвозмездно устранять недостатки товара в течение не более 5 (пяти) рабочих дней с момента указания Заказчиком на недостатки;</w:t>
      </w:r>
    </w:p>
    <w:p w:rsidR="000960F1" w:rsidRPr="002A40BF" w:rsidRDefault="000960F1" w:rsidP="000960F1">
      <w:pPr>
        <w:pStyle w:val="ConsNormal"/>
        <w:ind w:firstLine="567"/>
        <w:jc w:val="both"/>
        <w:rPr>
          <w:rFonts w:ascii="Times New Roman" w:hAnsi="Times New Roman" w:cs="Times New Roman"/>
          <w:sz w:val="24"/>
          <w:szCs w:val="24"/>
        </w:rPr>
      </w:pPr>
      <w:r w:rsidRPr="002A40BF">
        <w:rPr>
          <w:rFonts w:ascii="Times New Roman" w:hAnsi="Times New Roman" w:cs="Times New Roman"/>
          <w:sz w:val="24"/>
          <w:szCs w:val="24"/>
        </w:rPr>
        <w:t>–возмещать понесенные Заказчиком расходы по исправлению недостатков силами Заказчика или силами третьих лиц в течение не более 3 (трех) рабочих дней с момента заявления Заказчиком соответствующего требования;</w:t>
      </w:r>
    </w:p>
    <w:p w:rsidR="000960F1" w:rsidRPr="002A40BF" w:rsidRDefault="000960F1" w:rsidP="000960F1">
      <w:pPr>
        <w:pStyle w:val="ConsNormal"/>
        <w:ind w:firstLine="567"/>
        <w:jc w:val="both"/>
        <w:rPr>
          <w:rFonts w:ascii="Times New Roman" w:hAnsi="Times New Roman" w:cs="Times New Roman"/>
          <w:sz w:val="24"/>
          <w:szCs w:val="24"/>
        </w:rPr>
      </w:pPr>
      <w:r w:rsidRPr="002A40BF">
        <w:rPr>
          <w:rFonts w:ascii="Times New Roman" w:hAnsi="Times New Roman" w:cs="Times New Roman"/>
          <w:sz w:val="24"/>
          <w:szCs w:val="24"/>
        </w:rPr>
        <w:t>-заменить товар ненадлежащего качества на товар надлежащего качества в течение не более 3 (трех) рабочих дней с момента ук</w:t>
      </w:r>
      <w:r w:rsidR="00112316" w:rsidRPr="002A40BF">
        <w:rPr>
          <w:rFonts w:ascii="Times New Roman" w:hAnsi="Times New Roman" w:cs="Times New Roman"/>
          <w:sz w:val="24"/>
          <w:szCs w:val="24"/>
        </w:rPr>
        <w:t>азания Заказчиком на недостатки.</w:t>
      </w:r>
    </w:p>
    <w:p w:rsidR="000960F1" w:rsidRPr="002A40BF" w:rsidRDefault="000960F1" w:rsidP="000960F1">
      <w:pPr>
        <w:pStyle w:val="ConsNormal"/>
        <w:ind w:firstLine="567"/>
        <w:jc w:val="both"/>
        <w:rPr>
          <w:rFonts w:ascii="Times New Roman" w:hAnsi="Times New Roman" w:cs="Times New Roman"/>
          <w:sz w:val="24"/>
          <w:szCs w:val="24"/>
        </w:rPr>
      </w:pPr>
      <w:r w:rsidRPr="002A40BF">
        <w:rPr>
          <w:rFonts w:ascii="Times New Roman" w:hAnsi="Times New Roman" w:cs="Times New Roman"/>
          <w:sz w:val="24"/>
          <w:szCs w:val="24"/>
        </w:rPr>
        <w:t>3.1.4. в случае передачи некомплектного товара осуществить доукомплектование товара в разумный срок</w:t>
      </w:r>
      <w:r w:rsidR="0031393A" w:rsidRPr="002A40BF">
        <w:rPr>
          <w:rFonts w:ascii="Times New Roman" w:hAnsi="Times New Roman" w:cs="Times New Roman"/>
          <w:sz w:val="24"/>
          <w:szCs w:val="24"/>
        </w:rPr>
        <w:t>.</w:t>
      </w:r>
    </w:p>
    <w:p w:rsidR="000960F1" w:rsidRPr="002A40BF" w:rsidRDefault="000960F1" w:rsidP="000960F1">
      <w:pPr>
        <w:pStyle w:val="ConsNormal"/>
        <w:ind w:firstLine="567"/>
        <w:jc w:val="both"/>
        <w:rPr>
          <w:rFonts w:ascii="Times New Roman" w:hAnsi="Times New Roman" w:cs="Times New Roman"/>
          <w:color w:val="000000"/>
          <w:sz w:val="24"/>
          <w:szCs w:val="24"/>
        </w:rPr>
      </w:pPr>
      <w:r w:rsidRPr="002A40BF">
        <w:rPr>
          <w:rFonts w:ascii="Times New Roman" w:hAnsi="Times New Roman" w:cs="Times New Roman"/>
          <w:sz w:val="24"/>
          <w:szCs w:val="24"/>
        </w:rPr>
        <w:t>3.2. Заказчик обязан осуществить приемку поставляемого товара по количеству и качеству и произвести оплату принятого товара.</w:t>
      </w:r>
      <w:r w:rsidRPr="002A40BF">
        <w:rPr>
          <w:rFonts w:ascii="Times New Roman" w:hAnsi="Times New Roman" w:cs="Times New Roman"/>
          <w:color w:val="000000"/>
          <w:sz w:val="24"/>
          <w:szCs w:val="24"/>
        </w:rPr>
        <w:t xml:space="preserve"> </w:t>
      </w:r>
    </w:p>
    <w:p w:rsidR="000960F1" w:rsidRPr="002A40BF" w:rsidRDefault="000960F1" w:rsidP="00B664A2">
      <w:pPr>
        <w:pStyle w:val="ConsNormal"/>
        <w:ind w:firstLine="567"/>
        <w:jc w:val="both"/>
        <w:rPr>
          <w:rFonts w:ascii="Times New Roman" w:hAnsi="Times New Roman" w:cs="Times New Roman"/>
          <w:color w:val="000000"/>
          <w:sz w:val="24"/>
          <w:szCs w:val="24"/>
        </w:rPr>
      </w:pPr>
      <w:r w:rsidRPr="002A40BF">
        <w:rPr>
          <w:rFonts w:ascii="Times New Roman" w:hAnsi="Times New Roman" w:cs="Times New Roman"/>
          <w:color w:val="000000"/>
          <w:sz w:val="24"/>
          <w:szCs w:val="24"/>
        </w:rPr>
        <w:t xml:space="preserve">3.3. </w:t>
      </w:r>
      <w:r w:rsidR="00B664A2" w:rsidRPr="002A40BF">
        <w:rPr>
          <w:rFonts w:ascii="Times New Roman" w:hAnsi="Times New Roman" w:cs="Times New Roman"/>
          <w:color w:val="000000"/>
          <w:sz w:val="24"/>
          <w:szCs w:val="24"/>
        </w:rPr>
        <w:t xml:space="preserve">Заказчик осуществляет приемку поставляемого товара по количеству и качеству. Порядок приемки продукции Заказчиком по количеству и качеству регулируется Инструкцией о порядке приемки товаров, приобретенных для нужд </w:t>
      </w:r>
      <w:r w:rsidR="002A40BF" w:rsidRPr="002A40BF">
        <w:rPr>
          <w:rFonts w:ascii="Times New Roman" w:hAnsi="Times New Roman" w:cs="Times New Roman"/>
          <w:color w:val="000000"/>
          <w:sz w:val="24"/>
          <w:szCs w:val="24"/>
        </w:rPr>
        <w:t>ЛПИ – филиала СФУ</w:t>
      </w:r>
      <w:r w:rsidR="00B664A2" w:rsidRPr="002A40BF">
        <w:rPr>
          <w:rFonts w:ascii="Times New Roman" w:hAnsi="Times New Roman" w:cs="Times New Roman"/>
          <w:color w:val="000000"/>
          <w:sz w:val="24"/>
          <w:szCs w:val="24"/>
        </w:rPr>
        <w:t xml:space="preserve"> по количеству, комплектности, ассортименту и качеству (опубликована в сети интернет: </w:t>
      </w:r>
      <w:r w:rsidR="002A40BF" w:rsidRPr="002A40BF">
        <w:rPr>
          <w:rFonts w:ascii="Times New Roman" w:hAnsi="Times New Roman" w:cs="Times New Roman"/>
          <w:color w:val="000000"/>
          <w:sz w:val="24"/>
          <w:szCs w:val="24"/>
        </w:rPr>
        <w:t>http://lpi.sfu-kras.ru/files/page_files/instrukciya_o_poryadke_priemki_tovarov_priobretennyh_dli_nuzhd_lpi_-_filiala_sfu_po_kolichestvu_komplektnosti_assortimentu_i_kachestvu.pdf</w:t>
      </w:r>
      <w:r w:rsidR="00B664A2" w:rsidRPr="002A40BF">
        <w:rPr>
          <w:rFonts w:ascii="Times New Roman" w:hAnsi="Times New Roman" w:cs="Times New Roman"/>
          <w:color w:val="000000"/>
          <w:sz w:val="24"/>
          <w:szCs w:val="24"/>
        </w:rPr>
        <w:t xml:space="preserve"> и локальными нормативными актами ЛПИ - филиала СФУ.</w:t>
      </w:r>
      <w:r w:rsidRPr="002A40BF">
        <w:rPr>
          <w:rFonts w:ascii="Times New Roman" w:hAnsi="Times New Roman" w:cs="Times New Roman"/>
          <w:color w:val="000000"/>
          <w:sz w:val="24"/>
          <w:szCs w:val="24"/>
        </w:rPr>
        <w:t xml:space="preserve"> </w:t>
      </w:r>
    </w:p>
    <w:p w:rsidR="000960F1" w:rsidRPr="002A40BF" w:rsidRDefault="000960F1" w:rsidP="000960F1">
      <w:pPr>
        <w:pStyle w:val="ConsNormal"/>
        <w:ind w:firstLine="567"/>
        <w:jc w:val="both"/>
        <w:rPr>
          <w:rFonts w:ascii="Times New Roman" w:hAnsi="Times New Roman" w:cs="Times New Roman"/>
          <w:sz w:val="24"/>
          <w:szCs w:val="24"/>
        </w:rPr>
      </w:pPr>
      <w:r w:rsidRPr="002A40BF">
        <w:rPr>
          <w:rFonts w:ascii="Times New Roman" w:hAnsi="Times New Roman" w:cs="Times New Roman"/>
          <w:sz w:val="24"/>
          <w:szCs w:val="24"/>
        </w:rPr>
        <w:t>Приемка товара по количеству и качеству производится исключительно лицами, уполномоченными на то руководителем Заказчика. При приемке товара Поставщик обязан удостовериться в полномочиях лица, осуществляющего приемку.</w:t>
      </w:r>
    </w:p>
    <w:p w:rsidR="000960F1" w:rsidRPr="002A40BF" w:rsidRDefault="000960F1" w:rsidP="000960F1">
      <w:pPr>
        <w:pStyle w:val="ConsNormal"/>
        <w:ind w:firstLine="567"/>
        <w:jc w:val="both"/>
        <w:rPr>
          <w:rFonts w:ascii="Times New Roman" w:hAnsi="Times New Roman" w:cs="Times New Roman"/>
          <w:sz w:val="24"/>
          <w:szCs w:val="24"/>
        </w:rPr>
      </w:pPr>
      <w:r w:rsidRPr="002A40BF">
        <w:rPr>
          <w:rFonts w:ascii="Times New Roman" w:hAnsi="Times New Roman" w:cs="Times New Roman"/>
          <w:sz w:val="24"/>
          <w:szCs w:val="24"/>
        </w:rPr>
        <w:t>3.4. По факту поставки при условии выполнения Поставщиком обязанностей, предусмотренных п. 3.1 настоящего договора, оформляется двусторонний акт приема-передачи товара, который подписывается Сторонами и скрепляется печатями.</w:t>
      </w:r>
      <w:r w:rsidR="008E66C9" w:rsidRPr="002A40BF">
        <w:rPr>
          <w:rFonts w:ascii="Times New Roman" w:hAnsi="Times New Roman" w:cs="Times New Roman"/>
          <w:sz w:val="24"/>
          <w:szCs w:val="24"/>
        </w:rPr>
        <w:t xml:space="preserve"> </w:t>
      </w:r>
      <w:r w:rsidRPr="002A40BF">
        <w:rPr>
          <w:rFonts w:ascii="Times New Roman" w:hAnsi="Times New Roman" w:cs="Times New Roman"/>
          <w:sz w:val="24"/>
          <w:szCs w:val="24"/>
        </w:rPr>
        <w:t>Право собственности на товар переходит к Заказчику со дня его поставки и подписания соответствующего акта приема-передачи.</w:t>
      </w:r>
    </w:p>
    <w:p w:rsidR="000960F1" w:rsidRPr="002A40BF" w:rsidRDefault="000960F1" w:rsidP="000960F1">
      <w:pPr>
        <w:pStyle w:val="ConsNormal"/>
        <w:ind w:firstLine="0"/>
        <w:jc w:val="center"/>
        <w:rPr>
          <w:rFonts w:ascii="Times New Roman" w:hAnsi="Times New Roman" w:cs="Times New Roman"/>
          <w:b/>
          <w:sz w:val="24"/>
          <w:szCs w:val="24"/>
        </w:rPr>
      </w:pPr>
      <w:r w:rsidRPr="002A40BF">
        <w:rPr>
          <w:rFonts w:ascii="Times New Roman" w:hAnsi="Times New Roman" w:cs="Times New Roman"/>
          <w:b/>
          <w:sz w:val="24"/>
          <w:szCs w:val="24"/>
        </w:rPr>
        <w:t>4. Ответственность Сторон</w:t>
      </w:r>
    </w:p>
    <w:p w:rsidR="000960F1" w:rsidRPr="002A40BF" w:rsidRDefault="000960F1" w:rsidP="000960F1">
      <w:pPr>
        <w:pStyle w:val="ConsNormal"/>
        <w:ind w:firstLine="567"/>
        <w:jc w:val="both"/>
        <w:rPr>
          <w:rFonts w:ascii="Times New Roman" w:hAnsi="Times New Roman" w:cs="Times New Roman"/>
          <w:sz w:val="24"/>
          <w:szCs w:val="24"/>
        </w:rPr>
      </w:pPr>
      <w:r w:rsidRPr="002A40BF">
        <w:rPr>
          <w:rFonts w:ascii="Times New Roman" w:hAnsi="Times New Roman" w:cs="Times New Roman"/>
          <w:sz w:val="24"/>
          <w:szCs w:val="24"/>
        </w:rPr>
        <w:t>4.1. 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0960F1" w:rsidRPr="002A40BF" w:rsidRDefault="000960F1" w:rsidP="000960F1">
      <w:pPr>
        <w:pStyle w:val="ConsNormal"/>
        <w:ind w:firstLine="567"/>
        <w:jc w:val="both"/>
        <w:rPr>
          <w:rFonts w:ascii="Times New Roman" w:hAnsi="Times New Roman" w:cs="Times New Roman"/>
          <w:sz w:val="24"/>
          <w:szCs w:val="24"/>
        </w:rPr>
      </w:pPr>
      <w:r w:rsidRPr="002A40BF">
        <w:rPr>
          <w:rFonts w:ascii="Times New Roman" w:hAnsi="Times New Roman" w:cs="Times New Roman"/>
          <w:sz w:val="24"/>
          <w:szCs w:val="24"/>
        </w:rPr>
        <w:t xml:space="preserve">4.2. В случае просрочки исполнения Стороной обязательства, предусмотренного договором, другая Сторона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пени составляет 0,1 % от действующей на день уплаты пени ключевой ставки Центрального банка Российской Федерации от стоимости неисполненного обязательства за каждый день просрочки исполнения обязательства. Сторона освобождается от уплаты пени, если докажет, что </w:t>
      </w:r>
      <w:r w:rsidRPr="002A40BF">
        <w:rPr>
          <w:rFonts w:ascii="Times New Roman" w:hAnsi="Times New Roman" w:cs="Times New Roman"/>
          <w:sz w:val="24"/>
          <w:szCs w:val="24"/>
        </w:rPr>
        <w:lastRenderedPageBreak/>
        <w:t>просрочка исполнения обязательства произошла вследствие непреодолимой силы (при условии уведомления другой Стороны об указанных обстоятельствах в течение двадцати календарных дней с момента их возникновения) или по вине другой Стороны.</w:t>
      </w:r>
    </w:p>
    <w:p w:rsidR="000960F1" w:rsidRPr="002A40BF" w:rsidRDefault="000960F1" w:rsidP="000960F1">
      <w:pPr>
        <w:ind w:firstLine="567"/>
        <w:jc w:val="both"/>
        <w:rPr>
          <w:rFonts w:ascii="Times New Roman" w:hAnsi="Times New Roman"/>
          <w:sz w:val="24"/>
          <w:szCs w:val="24"/>
        </w:rPr>
      </w:pPr>
      <w:r w:rsidRPr="002A40BF">
        <w:rPr>
          <w:rFonts w:ascii="Times New Roman" w:hAnsi="Times New Roman"/>
          <w:sz w:val="24"/>
          <w:szCs w:val="24"/>
        </w:rPr>
        <w:t>4.3. В случае</w:t>
      </w:r>
      <w:r w:rsidR="00B11993" w:rsidRPr="002A40BF">
        <w:rPr>
          <w:rFonts w:ascii="Times New Roman" w:hAnsi="Times New Roman"/>
          <w:sz w:val="24"/>
          <w:szCs w:val="24"/>
        </w:rPr>
        <w:t>,</w:t>
      </w:r>
      <w:r w:rsidRPr="002A40BF">
        <w:rPr>
          <w:rFonts w:ascii="Times New Roman" w:hAnsi="Times New Roman"/>
          <w:sz w:val="24"/>
          <w:szCs w:val="24"/>
        </w:rPr>
        <w:t xml:space="preserve"> если поставка товара (партии товара) осуществлена Поставщиком с отступлением от условий договора, в том числе, Приложений к нему, иным, чем просрочка исполнения, Заказчик вправе требовать от Поставщика уплаты штрафной неустойки в размере 10 (десяти) процентов цены договора вне зависимости от того, были ли поставленные товары приняты Заказчиком, в момент востребования. Заказчик вправе удержать пеню за счет средств, подлежащих передаче Поставщику в оплату товара.</w:t>
      </w:r>
    </w:p>
    <w:p w:rsidR="000960F1" w:rsidRPr="002A40BF" w:rsidRDefault="000960F1" w:rsidP="000960F1">
      <w:pPr>
        <w:pStyle w:val="ConsNormal"/>
        <w:ind w:firstLine="567"/>
        <w:jc w:val="both"/>
        <w:rPr>
          <w:rFonts w:ascii="Times New Roman" w:hAnsi="Times New Roman" w:cs="Times New Roman"/>
          <w:sz w:val="24"/>
          <w:szCs w:val="24"/>
        </w:rPr>
      </w:pPr>
      <w:r w:rsidRPr="002A40BF">
        <w:rPr>
          <w:rFonts w:ascii="Times New Roman" w:hAnsi="Times New Roman" w:cs="Times New Roman"/>
          <w:sz w:val="24"/>
          <w:szCs w:val="24"/>
        </w:rPr>
        <w:t>4.4. Уплата пени (штрафа, неустойки) не освобождает нарушившую условия договора Сторону от исполнения взятых на себя обязательств.</w:t>
      </w:r>
    </w:p>
    <w:p w:rsidR="000960F1" w:rsidRPr="002A40BF" w:rsidRDefault="000960F1" w:rsidP="000960F1">
      <w:pPr>
        <w:autoSpaceDE w:val="0"/>
        <w:rPr>
          <w:rFonts w:ascii="Times New Roman" w:hAnsi="Times New Roman"/>
          <w:b/>
          <w:bCs/>
          <w:iCs/>
          <w:sz w:val="24"/>
          <w:szCs w:val="24"/>
        </w:rPr>
      </w:pPr>
      <w:r w:rsidRPr="002A40BF">
        <w:rPr>
          <w:rFonts w:ascii="Times New Roman" w:hAnsi="Times New Roman"/>
          <w:b/>
          <w:bCs/>
          <w:iCs/>
          <w:sz w:val="24"/>
          <w:szCs w:val="24"/>
        </w:rPr>
        <w:t>5. Срок действия договора. Порядок расторжения договора</w:t>
      </w:r>
    </w:p>
    <w:p w:rsidR="000960F1" w:rsidRPr="002A40BF" w:rsidRDefault="000960F1" w:rsidP="000960F1">
      <w:pPr>
        <w:pStyle w:val="ConsNormal"/>
        <w:ind w:firstLine="567"/>
        <w:jc w:val="both"/>
        <w:rPr>
          <w:rFonts w:ascii="Times New Roman" w:hAnsi="Times New Roman" w:cs="Times New Roman"/>
          <w:sz w:val="24"/>
          <w:szCs w:val="24"/>
        </w:rPr>
      </w:pPr>
      <w:r w:rsidRPr="002A40BF">
        <w:rPr>
          <w:rFonts w:ascii="Times New Roman" w:hAnsi="Times New Roman" w:cs="Times New Roman"/>
          <w:sz w:val="24"/>
          <w:szCs w:val="24"/>
        </w:rPr>
        <w:t>5.1. Договор вступает в силу с момента подписания его обеими Сторонами и действует до</w:t>
      </w:r>
      <w:r w:rsidR="000453A7" w:rsidRPr="002A40BF">
        <w:rPr>
          <w:rFonts w:ascii="Times New Roman" w:hAnsi="Times New Roman" w:cs="Times New Roman"/>
          <w:sz w:val="24"/>
          <w:szCs w:val="24"/>
        </w:rPr>
        <w:t xml:space="preserve"> </w:t>
      </w:r>
      <w:r w:rsidR="00FA56C7">
        <w:rPr>
          <w:rFonts w:ascii="Times New Roman" w:hAnsi="Times New Roman" w:cs="Times New Roman"/>
          <w:sz w:val="24"/>
          <w:szCs w:val="24"/>
        </w:rPr>
        <w:t>полного исполнения обязательств Сторон</w:t>
      </w:r>
      <w:r w:rsidR="005529DC">
        <w:rPr>
          <w:rFonts w:ascii="Times New Roman" w:hAnsi="Times New Roman" w:cs="Times New Roman"/>
          <w:sz w:val="24"/>
          <w:szCs w:val="24"/>
        </w:rPr>
        <w:t>ами</w:t>
      </w:r>
      <w:r w:rsidRPr="002A40BF">
        <w:rPr>
          <w:rFonts w:ascii="Times New Roman" w:hAnsi="Times New Roman" w:cs="Times New Roman"/>
          <w:sz w:val="24"/>
          <w:szCs w:val="24"/>
        </w:rPr>
        <w:t>.</w:t>
      </w:r>
    </w:p>
    <w:p w:rsidR="000960F1" w:rsidRPr="002A40BF" w:rsidRDefault="000960F1" w:rsidP="000960F1">
      <w:pPr>
        <w:pStyle w:val="ConsNormal"/>
        <w:ind w:firstLine="567"/>
        <w:jc w:val="both"/>
        <w:rPr>
          <w:rFonts w:ascii="Times New Roman" w:hAnsi="Times New Roman" w:cs="Times New Roman"/>
          <w:sz w:val="24"/>
          <w:szCs w:val="24"/>
        </w:rPr>
      </w:pPr>
      <w:r w:rsidRPr="002A40BF">
        <w:rPr>
          <w:rFonts w:ascii="Times New Roman" w:hAnsi="Times New Roman" w:cs="Times New Roman"/>
          <w:sz w:val="24"/>
          <w:szCs w:val="24"/>
        </w:rPr>
        <w:t>5.2. Заказчик имеет право в любое время расторгнуть договор в одностороннем порядке, отказавшись от исполнения договора полностью или частично без указания оснований такого отказа. Заказчик, решивший расторгнуть договор в одностороннем порядке, направляет Поставщику письменное уведомление в течение 3 (трех) рабочих дней с момента принятия такого решения. Договор считается расторгнутым с момента принятия Заказчиком решения о его расторжении.</w:t>
      </w:r>
    </w:p>
    <w:p w:rsidR="000960F1" w:rsidRPr="002A40BF" w:rsidRDefault="000960F1" w:rsidP="000960F1">
      <w:pPr>
        <w:pStyle w:val="ConsNormal"/>
        <w:ind w:firstLine="567"/>
        <w:jc w:val="both"/>
        <w:rPr>
          <w:rFonts w:ascii="Times New Roman" w:hAnsi="Times New Roman" w:cs="Times New Roman"/>
          <w:sz w:val="24"/>
          <w:szCs w:val="24"/>
        </w:rPr>
      </w:pPr>
      <w:r w:rsidRPr="002A40BF">
        <w:rPr>
          <w:rFonts w:ascii="Times New Roman" w:hAnsi="Times New Roman" w:cs="Times New Roman"/>
          <w:sz w:val="24"/>
          <w:szCs w:val="24"/>
        </w:rPr>
        <w:t>5.3. Настоящий договор также может быть расторгнут по соглашению Сторон и по иным основаниям, предусмотренным действующим законодательством.</w:t>
      </w:r>
    </w:p>
    <w:p w:rsidR="000960F1" w:rsidRPr="002A40BF" w:rsidRDefault="000960F1" w:rsidP="000960F1">
      <w:pPr>
        <w:pStyle w:val="ConsNormal"/>
        <w:ind w:firstLine="567"/>
        <w:jc w:val="both"/>
        <w:rPr>
          <w:rFonts w:ascii="Times New Roman" w:hAnsi="Times New Roman" w:cs="Times New Roman"/>
          <w:sz w:val="24"/>
          <w:szCs w:val="24"/>
        </w:rPr>
      </w:pPr>
      <w:r w:rsidRPr="002A40BF">
        <w:rPr>
          <w:rFonts w:ascii="Times New Roman" w:hAnsi="Times New Roman" w:cs="Times New Roman"/>
          <w:sz w:val="24"/>
          <w:szCs w:val="24"/>
        </w:rPr>
        <w:t>Сторона, решившая расторгнуть настоящий договор, направляет другой Стороне письменное уведомление и подписанный со своей стороны проект соглашения о расторжении договора в течение 3 (трех) рабочих дней с момента принятия такого решения. Договор считается расторгнутым с момента подписания Сторонами соглашения о расторжении договора или вступления в законную силу вынесенного в установленном порядке решения суда.</w:t>
      </w:r>
    </w:p>
    <w:p w:rsidR="000960F1" w:rsidRPr="002A40BF" w:rsidRDefault="000960F1" w:rsidP="000960F1">
      <w:pPr>
        <w:pStyle w:val="ConsNormal"/>
        <w:ind w:firstLine="567"/>
        <w:jc w:val="center"/>
        <w:rPr>
          <w:rFonts w:ascii="Times New Roman" w:hAnsi="Times New Roman" w:cs="Times New Roman"/>
          <w:b/>
          <w:sz w:val="24"/>
          <w:szCs w:val="24"/>
        </w:rPr>
      </w:pPr>
      <w:r w:rsidRPr="002A40BF">
        <w:rPr>
          <w:rFonts w:ascii="Times New Roman" w:hAnsi="Times New Roman" w:cs="Times New Roman"/>
          <w:b/>
          <w:sz w:val="24"/>
          <w:szCs w:val="24"/>
        </w:rPr>
        <w:t>6. Конфиденциальность</w:t>
      </w:r>
    </w:p>
    <w:p w:rsidR="000960F1" w:rsidRPr="002A40BF" w:rsidRDefault="000960F1" w:rsidP="000960F1">
      <w:pPr>
        <w:pStyle w:val="ConsNormal"/>
        <w:ind w:firstLine="567"/>
        <w:jc w:val="both"/>
        <w:rPr>
          <w:rFonts w:ascii="Times New Roman" w:hAnsi="Times New Roman" w:cs="Times New Roman"/>
          <w:sz w:val="24"/>
          <w:szCs w:val="24"/>
        </w:rPr>
      </w:pPr>
      <w:r w:rsidRPr="002A40BF">
        <w:rPr>
          <w:rFonts w:ascii="Times New Roman" w:hAnsi="Times New Roman" w:cs="Times New Roman"/>
          <w:sz w:val="24"/>
          <w:szCs w:val="24"/>
        </w:rPr>
        <w:t>6.1. 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Заказчика, сведения о технических характеристиках, охране и антитеррористической защищенности объектов Заказчика, пропускном и внутриобъектовом режимах, обеспечении инженерно-технической, физической защиты, пожарной безопасности объектов Заказчика, персональные данные работников и обучающихся Заказчика.</w:t>
      </w:r>
    </w:p>
    <w:p w:rsidR="000960F1" w:rsidRPr="002A40BF" w:rsidRDefault="000960F1" w:rsidP="000960F1">
      <w:pPr>
        <w:pStyle w:val="ConsNormal"/>
        <w:ind w:firstLine="567"/>
        <w:jc w:val="both"/>
        <w:rPr>
          <w:rFonts w:ascii="Times New Roman" w:hAnsi="Times New Roman" w:cs="Times New Roman"/>
          <w:sz w:val="24"/>
          <w:szCs w:val="24"/>
        </w:rPr>
      </w:pPr>
      <w:r w:rsidRPr="002A40BF">
        <w:rPr>
          <w:rFonts w:ascii="Times New Roman" w:hAnsi="Times New Roman" w:cs="Times New Roman"/>
          <w:sz w:val="24"/>
          <w:szCs w:val="24"/>
        </w:rPr>
        <w:t xml:space="preserve">6.2. Стороны обязуются в течение 10 лет с момента заключения настоящего договора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w:t>
      </w:r>
      <w:r w:rsidRPr="002A40BF">
        <w:rPr>
          <w:rFonts w:ascii="Times New Roman" w:hAnsi="Times New Roman" w:cs="Times New Roman"/>
          <w:sz w:val="24"/>
          <w:szCs w:val="24"/>
        </w:rPr>
        <w:lastRenderedPageBreak/>
        <w:t>силу решений судов соответствующей юрисдикции либо законных требований компетентных органов государственной власти и управления.</w:t>
      </w:r>
    </w:p>
    <w:p w:rsidR="000960F1" w:rsidRPr="002A40BF" w:rsidRDefault="000960F1" w:rsidP="000960F1">
      <w:pPr>
        <w:pStyle w:val="ConsNormal"/>
        <w:ind w:firstLine="567"/>
        <w:jc w:val="both"/>
        <w:rPr>
          <w:rFonts w:ascii="Times New Roman" w:hAnsi="Times New Roman" w:cs="Times New Roman"/>
          <w:sz w:val="24"/>
          <w:szCs w:val="24"/>
        </w:rPr>
      </w:pPr>
      <w:r w:rsidRPr="002A40BF">
        <w:rPr>
          <w:rFonts w:ascii="Times New Roman" w:hAnsi="Times New Roman" w:cs="Times New Roman"/>
          <w:sz w:val="24"/>
          <w:szCs w:val="24"/>
        </w:rPr>
        <w:t>6.3.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0960F1" w:rsidRPr="002A40BF" w:rsidRDefault="000960F1" w:rsidP="000960F1">
      <w:pPr>
        <w:pStyle w:val="ConsNormal"/>
        <w:ind w:firstLine="567"/>
        <w:jc w:val="both"/>
        <w:rPr>
          <w:rFonts w:ascii="Times New Roman" w:hAnsi="Times New Roman" w:cs="Times New Roman"/>
          <w:sz w:val="24"/>
          <w:szCs w:val="24"/>
        </w:rPr>
      </w:pPr>
      <w:r w:rsidRPr="002A40BF">
        <w:rPr>
          <w:rFonts w:ascii="Times New Roman" w:hAnsi="Times New Roman" w:cs="Times New Roman"/>
          <w:sz w:val="24"/>
          <w:szCs w:val="24"/>
        </w:rPr>
        <w:t>6.4. Стороны обязуются принимать надлежащие меры, предусмотренные действующими нормативными правовыми актами РФ, по защите Конфиденциальной информации.</w:t>
      </w:r>
    </w:p>
    <w:p w:rsidR="000960F1" w:rsidRPr="002A40BF" w:rsidRDefault="000960F1" w:rsidP="000960F1">
      <w:pPr>
        <w:pStyle w:val="ConsNormal"/>
        <w:ind w:firstLine="567"/>
        <w:jc w:val="both"/>
        <w:rPr>
          <w:rFonts w:ascii="Times New Roman" w:hAnsi="Times New Roman" w:cs="Times New Roman"/>
          <w:sz w:val="24"/>
          <w:szCs w:val="24"/>
        </w:rPr>
      </w:pPr>
      <w:r w:rsidRPr="002A40BF">
        <w:rPr>
          <w:rFonts w:ascii="Times New Roman" w:hAnsi="Times New Roman" w:cs="Times New Roman"/>
          <w:sz w:val="24"/>
          <w:szCs w:val="24"/>
        </w:rPr>
        <w:t xml:space="preserve">6.5. 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0960F1" w:rsidRPr="002A40BF" w:rsidRDefault="000960F1" w:rsidP="000960F1">
      <w:pPr>
        <w:pStyle w:val="ConsNormal"/>
        <w:ind w:firstLine="567"/>
        <w:jc w:val="both"/>
        <w:rPr>
          <w:rFonts w:ascii="Times New Roman" w:hAnsi="Times New Roman" w:cs="Times New Roman"/>
          <w:sz w:val="24"/>
          <w:szCs w:val="24"/>
        </w:rPr>
      </w:pPr>
      <w:r w:rsidRPr="002A40BF">
        <w:rPr>
          <w:rFonts w:ascii="Times New Roman" w:hAnsi="Times New Roman" w:cs="Times New Roman"/>
          <w:sz w:val="24"/>
          <w:szCs w:val="24"/>
        </w:rPr>
        <w:t>6.6.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настоящем разделе.</w:t>
      </w:r>
    </w:p>
    <w:p w:rsidR="000960F1" w:rsidRPr="002A40BF" w:rsidRDefault="000960F1" w:rsidP="000960F1">
      <w:pPr>
        <w:rPr>
          <w:rFonts w:ascii="Times New Roman" w:hAnsi="Times New Roman"/>
          <w:b/>
          <w:bCs/>
          <w:sz w:val="24"/>
          <w:szCs w:val="24"/>
        </w:rPr>
      </w:pPr>
      <w:r w:rsidRPr="002A40BF">
        <w:rPr>
          <w:rFonts w:ascii="Times New Roman" w:hAnsi="Times New Roman"/>
          <w:b/>
          <w:bCs/>
          <w:sz w:val="24"/>
          <w:szCs w:val="24"/>
        </w:rPr>
        <w:t>7. Антикоррупционные стандарты</w:t>
      </w:r>
    </w:p>
    <w:p w:rsidR="000960F1" w:rsidRPr="002A40BF" w:rsidRDefault="000960F1" w:rsidP="000960F1">
      <w:pPr>
        <w:ind w:firstLine="708"/>
        <w:jc w:val="both"/>
        <w:rPr>
          <w:rFonts w:ascii="Times New Roman" w:hAnsi="Times New Roman"/>
          <w:sz w:val="24"/>
          <w:szCs w:val="24"/>
        </w:rPr>
      </w:pPr>
      <w:r w:rsidRPr="002A40BF">
        <w:rPr>
          <w:rFonts w:ascii="Times New Roman" w:hAnsi="Times New Roman"/>
          <w:sz w:val="24"/>
          <w:szCs w:val="24"/>
        </w:rPr>
        <w:t xml:space="preserve">7.1. </w:t>
      </w:r>
      <w:r w:rsidRPr="002A40BF">
        <w:rPr>
          <w:rFonts w:ascii="Times New Roman" w:hAnsi="Times New Roman"/>
          <w:spacing w:val="-4"/>
          <w:sz w:val="24"/>
          <w:szCs w:val="24"/>
        </w:rPr>
        <w:t>Поставщик должен соблюдать запреты и обязанности в целях предупреждения</w:t>
      </w:r>
      <w:r w:rsidRPr="002A40BF">
        <w:rPr>
          <w:rFonts w:ascii="Times New Roman" w:hAnsi="Times New Roman"/>
          <w:sz w:val="24"/>
          <w:szCs w:val="24"/>
        </w:rPr>
        <w:t xml:space="preserve"> коррупции.</w:t>
      </w:r>
    </w:p>
    <w:p w:rsidR="000960F1" w:rsidRPr="002A40BF" w:rsidRDefault="000960F1" w:rsidP="000960F1">
      <w:pPr>
        <w:ind w:firstLine="708"/>
        <w:jc w:val="both"/>
        <w:rPr>
          <w:rFonts w:ascii="Times New Roman" w:hAnsi="Times New Roman"/>
          <w:sz w:val="24"/>
          <w:szCs w:val="24"/>
        </w:rPr>
      </w:pPr>
      <w:r w:rsidRPr="002A40BF">
        <w:rPr>
          <w:rFonts w:ascii="Times New Roman" w:hAnsi="Times New Roman"/>
          <w:sz w:val="24"/>
          <w:szCs w:val="24"/>
        </w:rPr>
        <w:t>7.2. Поставщику запрещается:</w:t>
      </w:r>
    </w:p>
    <w:p w:rsidR="000960F1" w:rsidRPr="002A40BF" w:rsidRDefault="000960F1" w:rsidP="000960F1">
      <w:pPr>
        <w:ind w:firstLine="708"/>
        <w:jc w:val="both"/>
        <w:rPr>
          <w:rFonts w:ascii="Times New Roman" w:hAnsi="Times New Roman"/>
          <w:sz w:val="24"/>
          <w:szCs w:val="24"/>
        </w:rPr>
      </w:pPr>
      <w:r w:rsidRPr="002A40BF">
        <w:rPr>
          <w:rFonts w:ascii="Times New Roman" w:hAnsi="Times New Roman"/>
          <w:sz w:val="24"/>
          <w:szCs w:val="24"/>
        </w:rPr>
        <w:t>7.2.1. Получать в связи с поставкой товаров, определенных предметом настоящего договора,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получение оплаты товаров в соответствии с ценой договора, определенной в п. 2.1. настоящего договора.</w:t>
      </w:r>
    </w:p>
    <w:p w:rsidR="000960F1" w:rsidRPr="002A40BF" w:rsidRDefault="000960F1" w:rsidP="000960F1">
      <w:pPr>
        <w:ind w:firstLine="708"/>
        <w:jc w:val="both"/>
        <w:rPr>
          <w:rFonts w:ascii="Times New Roman" w:hAnsi="Times New Roman"/>
          <w:sz w:val="24"/>
          <w:szCs w:val="24"/>
        </w:rPr>
      </w:pPr>
      <w:r w:rsidRPr="002A40BF">
        <w:rPr>
          <w:rFonts w:ascii="Times New Roman" w:hAnsi="Times New Roman"/>
          <w:sz w:val="24"/>
          <w:szCs w:val="24"/>
        </w:rPr>
        <w:t>7.2.2. Использовать в целях, не связанных с исполнением договора, средства материально-технического и иного обеспечения, другое имущество Заказчика, а также передавать их другим лицам.</w:t>
      </w:r>
    </w:p>
    <w:p w:rsidR="000960F1" w:rsidRPr="002A40BF" w:rsidRDefault="000960F1" w:rsidP="000960F1">
      <w:pPr>
        <w:ind w:firstLine="708"/>
        <w:jc w:val="both"/>
        <w:rPr>
          <w:rFonts w:ascii="Times New Roman" w:hAnsi="Times New Roman"/>
          <w:spacing w:val="-4"/>
          <w:sz w:val="24"/>
          <w:szCs w:val="24"/>
        </w:rPr>
      </w:pPr>
      <w:r w:rsidRPr="002A40BF">
        <w:rPr>
          <w:rFonts w:ascii="Times New Roman" w:hAnsi="Times New Roman"/>
          <w:spacing w:val="-4"/>
          <w:sz w:val="24"/>
          <w:szCs w:val="24"/>
        </w:rPr>
        <w:t>7.2.3. Совершать действия, связанные с влиянием каких-либо личных, имущественных (финансовых) и иных интересов, препятствующих добросовестному исполнению договора.</w:t>
      </w:r>
    </w:p>
    <w:p w:rsidR="000960F1" w:rsidRPr="002A40BF" w:rsidRDefault="000960F1" w:rsidP="000960F1">
      <w:pPr>
        <w:ind w:firstLine="708"/>
        <w:jc w:val="both"/>
        <w:rPr>
          <w:rFonts w:ascii="Times New Roman" w:hAnsi="Times New Roman"/>
          <w:sz w:val="24"/>
          <w:szCs w:val="24"/>
        </w:rPr>
      </w:pPr>
      <w:r w:rsidRPr="002A40BF">
        <w:rPr>
          <w:rFonts w:ascii="Times New Roman" w:hAnsi="Times New Roman"/>
          <w:sz w:val="24"/>
          <w:szCs w:val="24"/>
        </w:rPr>
        <w:t>7.3. Поставщик обязан:</w:t>
      </w:r>
    </w:p>
    <w:p w:rsidR="000960F1" w:rsidRPr="002A40BF" w:rsidRDefault="000960F1" w:rsidP="000960F1">
      <w:pPr>
        <w:ind w:firstLine="708"/>
        <w:jc w:val="both"/>
        <w:rPr>
          <w:rFonts w:ascii="Times New Roman" w:hAnsi="Times New Roman"/>
          <w:sz w:val="24"/>
          <w:szCs w:val="24"/>
        </w:rPr>
      </w:pPr>
      <w:r w:rsidRPr="002A40BF">
        <w:rPr>
          <w:rFonts w:ascii="Times New Roman" w:hAnsi="Times New Roman"/>
          <w:sz w:val="24"/>
          <w:szCs w:val="24"/>
        </w:rPr>
        <w:t>7.3.1. Обеспечивать равное, объективное и беспристрастное отношение ко всем обучающимся и работникам, физическим и юридическим лицам, сотрудничающим с Заказчиком;</w:t>
      </w:r>
    </w:p>
    <w:p w:rsidR="000960F1" w:rsidRPr="002A40BF" w:rsidRDefault="000960F1" w:rsidP="000960F1">
      <w:pPr>
        <w:ind w:firstLine="708"/>
        <w:jc w:val="both"/>
        <w:rPr>
          <w:rFonts w:ascii="Times New Roman" w:hAnsi="Times New Roman"/>
          <w:spacing w:val="-4"/>
          <w:sz w:val="24"/>
          <w:szCs w:val="24"/>
        </w:rPr>
      </w:pPr>
      <w:r w:rsidRPr="002A40BF">
        <w:rPr>
          <w:rFonts w:ascii="Times New Roman" w:hAnsi="Times New Roman"/>
          <w:spacing w:val="-4"/>
          <w:sz w:val="24"/>
          <w:szCs w:val="24"/>
        </w:rPr>
        <w:t>7.3.2. Принимать меры по предотвращению и урегулированию конфликта интересов;</w:t>
      </w:r>
    </w:p>
    <w:p w:rsidR="000960F1" w:rsidRPr="002A40BF" w:rsidRDefault="000960F1" w:rsidP="000960F1">
      <w:pPr>
        <w:ind w:firstLine="708"/>
        <w:jc w:val="both"/>
        <w:rPr>
          <w:rFonts w:ascii="Times New Roman" w:hAnsi="Times New Roman"/>
          <w:sz w:val="24"/>
          <w:szCs w:val="24"/>
        </w:rPr>
      </w:pPr>
      <w:r w:rsidRPr="002A40BF">
        <w:rPr>
          <w:rFonts w:ascii="Times New Roman" w:hAnsi="Times New Roman"/>
          <w:sz w:val="24"/>
          <w:szCs w:val="24"/>
        </w:rPr>
        <w:t>7.3.3. Уведомлять Заказчика о возникновении личной заинтересованности при исполнении договора, которая приводит или может привести к конфликту интересов, как только ему станет об этом известно в порядке, установленном локальным нормативным актом Заказчика.</w:t>
      </w:r>
    </w:p>
    <w:p w:rsidR="000960F1" w:rsidRPr="002A40BF" w:rsidRDefault="000960F1" w:rsidP="000960F1">
      <w:pPr>
        <w:pStyle w:val="ConsNormal"/>
        <w:ind w:firstLine="0"/>
        <w:jc w:val="center"/>
        <w:rPr>
          <w:rFonts w:ascii="Times New Roman" w:hAnsi="Times New Roman" w:cs="Times New Roman"/>
          <w:b/>
          <w:sz w:val="24"/>
          <w:szCs w:val="24"/>
        </w:rPr>
      </w:pPr>
      <w:r w:rsidRPr="002A40BF">
        <w:rPr>
          <w:rFonts w:ascii="Times New Roman" w:hAnsi="Times New Roman" w:cs="Times New Roman"/>
          <w:b/>
          <w:sz w:val="24"/>
          <w:szCs w:val="24"/>
        </w:rPr>
        <w:t>8. Особые условия</w:t>
      </w:r>
    </w:p>
    <w:p w:rsidR="000960F1" w:rsidRPr="002A40BF" w:rsidRDefault="000960F1" w:rsidP="000960F1">
      <w:pPr>
        <w:pStyle w:val="ConsNormal"/>
        <w:ind w:firstLine="567"/>
        <w:jc w:val="both"/>
        <w:rPr>
          <w:rFonts w:ascii="Times New Roman" w:hAnsi="Times New Roman" w:cs="Times New Roman"/>
          <w:sz w:val="24"/>
          <w:szCs w:val="24"/>
        </w:rPr>
      </w:pPr>
      <w:r w:rsidRPr="002A40BF">
        <w:rPr>
          <w:rFonts w:ascii="Times New Roman" w:hAnsi="Times New Roman" w:cs="Times New Roman"/>
          <w:sz w:val="24"/>
          <w:szCs w:val="24"/>
        </w:rPr>
        <w:t>8.1. Настоящий договор составлен в двух экземплярах, имеющих одинаковую юридическую силу, по одному экземпляру для каждой Стороны.</w:t>
      </w:r>
    </w:p>
    <w:p w:rsidR="000960F1" w:rsidRPr="002A40BF" w:rsidRDefault="000960F1" w:rsidP="000960F1">
      <w:pPr>
        <w:pStyle w:val="ConsNormal"/>
        <w:ind w:firstLine="567"/>
        <w:jc w:val="both"/>
        <w:rPr>
          <w:rFonts w:ascii="Times New Roman" w:hAnsi="Times New Roman" w:cs="Times New Roman"/>
          <w:sz w:val="24"/>
          <w:szCs w:val="24"/>
        </w:rPr>
      </w:pPr>
      <w:r w:rsidRPr="002A40BF">
        <w:rPr>
          <w:rFonts w:ascii="Times New Roman" w:hAnsi="Times New Roman" w:cs="Times New Roman"/>
          <w:sz w:val="24"/>
          <w:szCs w:val="24"/>
        </w:rPr>
        <w:t>8.2.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0960F1" w:rsidRPr="002A40BF" w:rsidRDefault="000960F1" w:rsidP="000960F1">
      <w:pPr>
        <w:pStyle w:val="ConsNormal"/>
        <w:ind w:firstLine="567"/>
        <w:jc w:val="both"/>
        <w:rPr>
          <w:rFonts w:ascii="Times New Roman" w:hAnsi="Times New Roman" w:cs="Times New Roman"/>
          <w:sz w:val="24"/>
          <w:szCs w:val="24"/>
        </w:rPr>
      </w:pPr>
      <w:r w:rsidRPr="002A40BF">
        <w:rPr>
          <w:rFonts w:ascii="Times New Roman" w:hAnsi="Times New Roman" w:cs="Times New Roman"/>
          <w:sz w:val="24"/>
          <w:szCs w:val="24"/>
        </w:rPr>
        <w:t>8.3.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960F1" w:rsidRPr="002A40BF" w:rsidRDefault="000960F1" w:rsidP="000960F1">
      <w:pPr>
        <w:pStyle w:val="ConsNormal"/>
        <w:ind w:firstLine="567"/>
        <w:jc w:val="both"/>
        <w:rPr>
          <w:rFonts w:ascii="Times New Roman" w:hAnsi="Times New Roman" w:cs="Times New Roman"/>
          <w:sz w:val="24"/>
          <w:szCs w:val="24"/>
        </w:rPr>
      </w:pPr>
      <w:r w:rsidRPr="002A40BF">
        <w:rPr>
          <w:rFonts w:ascii="Times New Roman" w:hAnsi="Times New Roman" w:cs="Times New Roman"/>
          <w:sz w:val="24"/>
          <w:szCs w:val="24"/>
        </w:rPr>
        <w:lastRenderedPageBreak/>
        <w:t>8.4. Все споры, разногласия и претензии, которые могут возникнуть между Сторонами из настоящего договора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0960F1" w:rsidRPr="002A40BF" w:rsidRDefault="000960F1" w:rsidP="000960F1">
      <w:pPr>
        <w:pStyle w:val="ConsNormal"/>
        <w:ind w:firstLine="567"/>
        <w:jc w:val="both"/>
        <w:rPr>
          <w:rFonts w:ascii="Times New Roman" w:hAnsi="Times New Roman" w:cs="Times New Roman"/>
          <w:sz w:val="24"/>
          <w:szCs w:val="24"/>
        </w:rPr>
      </w:pPr>
      <w:r w:rsidRPr="002A40BF">
        <w:rPr>
          <w:rFonts w:ascii="Times New Roman" w:hAnsi="Times New Roman" w:cs="Times New Roman"/>
          <w:sz w:val="24"/>
          <w:szCs w:val="24"/>
        </w:rPr>
        <w:t>8.5. Применимое право – законодательство Российской Федерации.</w:t>
      </w:r>
    </w:p>
    <w:p w:rsidR="000960F1" w:rsidRPr="002A40BF" w:rsidRDefault="000960F1" w:rsidP="000960F1">
      <w:pPr>
        <w:rPr>
          <w:rFonts w:ascii="Times New Roman" w:hAnsi="Times New Roman"/>
          <w:b/>
          <w:sz w:val="24"/>
          <w:szCs w:val="24"/>
        </w:rPr>
      </w:pPr>
      <w:r w:rsidRPr="002A40BF">
        <w:rPr>
          <w:rFonts w:ascii="Times New Roman" w:hAnsi="Times New Roman"/>
          <w:b/>
          <w:sz w:val="24"/>
          <w:szCs w:val="24"/>
        </w:rPr>
        <w:t>9. Юридические адреса и банковские реквизиты сторон:</w:t>
      </w:r>
    </w:p>
    <w:tbl>
      <w:tblPr>
        <w:tblW w:w="9344" w:type="dxa"/>
        <w:tblLook w:val="0000"/>
      </w:tblPr>
      <w:tblGrid>
        <w:gridCol w:w="5160"/>
        <w:gridCol w:w="4184"/>
      </w:tblGrid>
      <w:tr w:rsidR="00055D47" w:rsidRPr="00760C5B" w:rsidTr="00040999">
        <w:tc>
          <w:tcPr>
            <w:tcW w:w="4644" w:type="dxa"/>
          </w:tcPr>
          <w:p w:rsidR="00055D47" w:rsidRPr="00055D47" w:rsidRDefault="00055D47" w:rsidP="00040999">
            <w:pPr>
              <w:jc w:val="left"/>
              <w:rPr>
                <w:rFonts w:ascii="Times New Roman" w:hAnsi="Times New Roman"/>
                <w:b/>
                <w:snapToGrid w:val="0"/>
                <w:sz w:val="24"/>
                <w:szCs w:val="24"/>
              </w:rPr>
            </w:pPr>
            <w:r w:rsidRPr="00055D47">
              <w:rPr>
                <w:rFonts w:ascii="Times New Roman" w:hAnsi="Times New Roman"/>
                <w:b/>
                <w:snapToGrid w:val="0"/>
                <w:sz w:val="24"/>
                <w:szCs w:val="24"/>
              </w:rPr>
              <w:t>Заказчик</w:t>
            </w:r>
          </w:p>
        </w:tc>
        <w:tc>
          <w:tcPr>
            <w:tcW w:w="4700" w:type="dxa"/>
          </w:tcPr>
          <w:p w:rsidR="00055D47" w:rsidRPr="00214F02" w:rsidRDefault="00055D47" w:rsidP="00040999">
            <w:pPr>
              <w:pStyle w:val="2"/>
              <w:spacing w:before="0" w:after="0" w:line="240" w:lineRule="auto"/>
              <w:rPr>
                <w:rFonts w:ascii="Times New Roman" w:hAnsi="Times New Roman"/>
                <w:i w:val="0"/>
                <w:sz w:val="24"/>
                <w:szCs w:val="24"/>
                <w:lang w:eastAsia="ru-RU"/>
              </w:rPr>
            </w:pPr>
            <w:r w:rsidRPr="00214F02">
              <w:rPr>
                <w:rFonts w:ascii="Times New Roman" w:hAnsi="Times New Roman"/>
                <w:i w:val="0"/>
                <w:sz w:val="24"/>
                <w:szCs w:val="24"/>
                <w:lang w:eastAsia="ru-RU"/>
              </w:rPr>
              <w:t>Поставщик</w:t>
            </w:r>
          </w:p>
        </w:tc>
      </w:tr>
      <w:tr w:rsidR="00055D47" w:rsidRPr="00760C5B" w:rsidTr="00040999">
        <w:tc>
          <w:tcPr>
            <w:tcW w:w="4644" w:type="dxa"/>
          </w:tcPr>
          <w:p w:rsidR="00055D47" w:rsidRPr="00760C5B" w:rsidRDefault="00055D47" w:rsidP="00040999">
            <w:pPr>
              <w:jc w:val="left"/>
              <w:rPr>
                <w:rFonts w:ascii="Times New Roman" w:hAnsi="Times New Roman"/>
                <w:snapToGrid w:val="0"/>
                <w:sz w:val="24"/>
                <w:szCs w:val="24"/>
              </w:rPr>
            </w:pPr>
            <w:r w:rsidRPr="00760C5B">
              <w:rPr>
                <w:rFonts w:ascii="Times New Roman" w:hAnsi="Times New Roman"/>
                <w:snapToGrid w:val="0"/>
                <w:sz w:val="24"/>
                <w:szCs w:val="24"/>
              </w:rPr>
              <w:t>ФГАОУ ВО «Сибирский федеральный университет»</w:t>
            </w:r>
          </w:p>
          <w:p w:rsidR="00055D47" w:rsidRPr="00760C5B" w:rsidRDefault="00055D47" w:rsidP="00040999">
            <w:pPr>
              <w:jc w:val="left"/>
              <w:rPr>
                <w:rFonts w:ascii="Times New Roman" w:hAnsi="Times New Roman"/>
                <w:snapToGrid w:val="0"/>
                <w:sz w:val="24"/>
                <w:szCs w:val="24"/>
              </w:rPr>
            </w:pPr>
          </w:p>
        </w:tc>
        <w:tc>
          <w:tcPr>
            <w:tcW w:w="4700" w:type="dxa"/>
          </w:tcPr>
          <w:p w:rsidR="00055D47" w:rsidRPr="00214F02" w:rsidRDefault="00055D47" w:rsidP="00040999">
            <w:pPr>
              <w:pStyle w:val="2"/>
              <w:spacing w:before="0" w:after="0" w:line="240" w:lineRule="auto"/>
              <w:rPr>
                <w:rFonts w:ascii="Times New Roman" w:hAnsi="Times New Roman"/>
                <w:b w:val="0"/>
                <w:i w:val="0"/>
                <w:sz w:val="24"/>
                <w:szCs w:val="24"/>
                <w:lang w:eastAsia="ru-RU"/>
              </w:rPr>
            </w:pPr>
          </w:p>
        </w:tc>
      </w:tr>
      <w:tr w:rsidR="00055D47" w:rsidRPr="00760C5B" w:rsidTr="00040999">
        <w:tc>
          <w:tcPr>
            <w:tcW w:w="4644" w:type="dxa"/>
          </w:tcPr>
          <w:p w:rsidR="00055D47" w:rsidRPr="0098237B" w:rsidRDefault="00055D47" w:rsidP="00055D47">
            <w:pPr>
              <w:shd w:val="clear" w:color="auto" w:fill="FFFFFF"/>
              <w:tabs>
                <w:tab w:val="left" w:pos="4944"/>
              </w:tabs>
              <w:rPr>
                <w:rFonts w:ascii="Times New Roman" w:hAnsi="Times New Roman"/>
                <w:sz w:val="24"/>
                <w:szCs w:val="24"/>
                <w:lang w:eastAsia="ru-RU"/>
              </w:rPr>
            </w:pPr>
            <w:r w:rsidRPr="0098237B">
              <w:rPr>
                <w:rFonts w:ascii="Times New Roman" w:hAnsi="Times New Roman"/>
                <w:sz w:val="24"/>
                <w:szCs w:val="24"/>
                <w:lang w:eastAsia="ru-RU"/>
              </w:rPr>
              <w:tab/>
            </w:r>
            <w:r w:rsidRPr="0098237B">
              <w:rPr>
                <w:rFonts w:ascii="Times New Roman" w:hAnsi="Times New Roman"/>
                <w:sz w:val="24"/>
                <w:szCs w:val="24"/>
                <w:lang w:eastAsia="ru-RU"/>
              </w:rPr>
              <w:tab/>
            </w:r>
          </w:p>
        </w:tc>
        <w:tc>
          <w:tcPr>
            <w:tcW w:w="4700" w:type="dxa"/>
          </w:tcPr>
          <w:p w:rsidR="00055D47" w:rsidRPr="0098237B" w:rsidRDefault="00055D47" w:rsidP="00040999">
            <w:pPr>
              <w:shd w:val="clear" w:color="auto" w:fill="FFFFFF"/>
              <w:tabs>
                <w:tab w:val="left" w:pos="4944"/>
              </w:tabs>
              <w:jc w:val="left"/>
              <w:rPr>
                <w:rFonts w:ascii="Times New Roman" w:hAnsi="Times New Roman"/>
                <w:sz w:val="24"/>
                <w:szCs w:val="24"/>
                <w:lang w:eastAsia="ru-RU"/>
              </w:rPr>
            </w:pPr>
          </w:p>
        </w:tc>
      </w:tr>
      <w:tr w:rsidR="00055D47" w:rsidRPr="00760C5B" w:rsidTr="00040999">
        <w:tc>
          <w:tcPr>
            <w:tcW w:w="4644" w:type="dxa"/>
          </w:tcPr>
          <w:p w:rsidR="00055D47" w:rsidRPr="0098237B" w:rsidRDefault="00055D47" w:rsidP="00040999">
            <w:pPr>
              <w:jc w:val="both"/>
              <w:rPr>
                <w:rFonts w:ascii="Times New Roman" w:hAnsi="Times New Roman"/>
                <w:sz w:val="24"/>
                <w:szCs w:val="24"/>
                <w:lang w:eastAsia="ru-RU"/>
              </w:rPr>
            </w:pPr>
          </w:p>
          <w:p w:rsidR="00055D47" w:rsidRPr="0098237B" w:rsidRDefault="00055D47" w:rsidP="00040999">
            <w:pPr>
              <w:jc w:val="both"/>
              <w:rPr>
                <w:rFonts w:ascii="Times New Roman" w:hAnsi="Times New Roman"/>
                <w:sz w:val="24"/>
                <w:szCs w:val="24"/>
                <w:lang w:eastAsia="ru-RU"/>
              </w:rPr>
            </w:pPr>
            <w:r w:rsidRPr="0098237B">
              <w:rPr>
                <w:rFonts w:ascii="Times New Roman" w:hAnsi="Times New Roman"/>
                <w:sz w:val="24"/>
                <w:szCs w:val="24"/>
                <w:lang w:eastAsia="ru-RU"/>
              </w:rPr>
              <w:t xml:space="preserve">___________________ / </w:t>
            </w:r>
            <w:r w:rsidR="001D2545">
              <w:rPr>
                <w:rFonts w:ascii="Times New Roman" w:hAnsi="Times New Roman"/>
                <w:sz w:val="24"/>
                <w:szCs w:val="24"/>
                <w:lang w:eastAsia="ru-RU"/>
              </w:rPr>
              <w:t>____________</w:t>
            </w:r>
            <w:r w:rsidRPr="0098237B">
              <w:rPr>
                <w:rFonts w:ascii="Times New Roman" w:hAnsi="Times New Roman"/>
                <w:sz w:val="24"/>
                <w:szCs w:val="24"/>
                <w:lang w:eastAsia="ru-RU"/>
              </w:rPr>
              <w:t>/</w:t>
            </w:r>
          </w:p>
          <w:p w:rsidR="00055D47" w:rsidRPr="0098237B" w:rsidRDefault="00055D47" w:rsidP="00040999">
            <w:pPr>
              <w:jc w:val="both"/>
              <w:rPr>
                <w:rFonts w:ascii="Times New Roman" w:hAnsi="Times New Roman"/>
                <w:sz w:val="24"/>
                <w:szCs w:val="24"/>
                <w:lang w:eastAsia="ru-RU"/>
              </w:rPr>
            </w:pPr>
            <w:r w:rsidRPr="0098237B">
              <w:rPr>
                <w:rFonts w:ascii="Times New Roman" w:hAnsi="Times New Roman"/>
                <w:sz w:val="24"/>
                <w:szCs w:val="24"/>
                <w:lang w:eastAsia="ru-RU"/>
              </w:rPr>
              <w:t>«___»________________20__ г.</w:t>
            </w:r>
          </w:p>
          <w:p w:rsidR="00055D47" w:rsidRPr="0098237B" w:rsidRDefault="00055D47" w:rsidP="00040999">
            <w:pPr>
              <w:jc w:val="both"/>
              <w:rPr>
                <w:rFonts w:ascii="Times New Roman" w:hAnsi="Times New Roman"/>
                <w:sz w:val="24"/>
                <w:szCs w:val="24"/>
                <w:lang w:eastAsia="ru-RU"/>
              </w:rPr>
            </w:pPr>
            <w:r w:rsidRPr="0098237B">
              <w:rPr>
                <w:rFonts w:ascii="Times New Roman" w:hAnsi="Times New Roman"/>
                <w:sz w:val="24"/>
                <w:szCs w:val="24"/>
                <w:lang w:eastAsia="ru-RU"/>
              </w:rPr>
              <w:t>М.П.</w:t>
            </w:r>
          </w:p>
        </w:tc>
        <w:tc>
          <w:tcPr>
            <w:tcW w:w="4700" w:type="dxa"/>
          </w:tcPr>
          <w:p w:rsidR="00055D47" w:rsidRPr="0098237B" w:rsidRDefault="00055D47" w:rsidP="00040999">
            <w:pPr>
              <w:jc w:val="both"/>
              <w:rPr>
                <w:rFonts w:ascii="Times New Roman" w:hAnsi="Times New Roman"/>
                <w:sz w:val="24"/>
                <w:szCs w:val="24"/>
                <w:lang w:eastAsia="ru-RU"/>
              </w:rPr>
            </w:pPr>
          </w:p>
          <w:p w:rsidR="00055D47" w:rsidRPr="00817371" w:rsidRDefault="00055D47" w:rsidP="00040999">
            <w:pPr>
              <w:jc w:val="both"/>
              <w:rPr>
                <w:rFonts w:ascii="Times New Roman" w:hAnsi="Times New Roman"/>
                <w:sz w:val="24"/>
                <w:szCs w:val="24"/>
                <w:lang w:eastAsia="ru-RU"/>
              </w:rPr>
            </w:pPr>
            <w:r>
              <w:rPr>
                <w:rFonts w:ascii="Times New Roman" w:hAnsi="Times New Roman"/>
                <w:sz w:val="24"/>
                <w:szCs w:val="24"/>
                <w:lang w:eastAsia="ru-RU"/>
              </w:rPr>
              <w:t>__________________ /</w:t>
            </w:r>
            <w:r w:rsidR="001D2545">
              <w:rPr>
                <w:rFonts w:ascii="Times New Roman" w:hAnsi="Times New Roman"/>
                <w:sz w:val="24"/>
                <w:szCs w:val="24"/>
                <w:lang w:eastAsia="ru-RU"/>
              </w:rPr>
              <w:t>_____________</w:t>
            </w:r>
            <w:r>
              <w:rPr>
                <w:rFonts w:ascii="Times New Roman" w:hAnsi="Times New Roman"/>
                <w:sz w:val="24"/>
                <w:szCs w:val="24"/>
                <w:lang w:eastAsia="ru-RU"/>
              </w:rPr>
              <w:t>/</w:t>
            </w:r>
          </w:p>
          <w:p w:rsidR="00055D47" w:rsidRPr="0098237B" w:rsidRDefault="00055D47" w:rsidP="00040999">
            <w:pPr>
              <w:jc w:val="both"/>
              <w:rPr>
                <w:rFonts w:ascii="Times New Roman" w:hAnsi="Times New Roman"/>
                <w:sz w:val="24"/>
                <w:szCs w:val="24"/>
                <w:lang w:eastAsia="ru-RU"/>
              </w:rPr>
            </w:pPr>
            <w:r w:rsidRPr="0098237B">
              <w:rPr>
                <w:rFonts w:ascii="Times New Roman" w:hAnsi="Times New Roman"/>
                <w:sz w:val="24"/>
                <w:szCs w:val="24"/>
                <w:lang w:eastAsia="ru-RU"/>
              </w:rPr>
              <w:t>«___»______________20__г.</w:t>
            </w:r>
          </w:p>
          <w:p w:rsidR="00055D47" w:rsidRPr="0098237B" w:rsidRDefault="00055D47" w:rsidP="00040999">
            <w:pPr>
              <w:jc w:val="both"/>
              <w:rPr>
                <w:rFonts w:ascii="Times New Roman" w:hAnsi="Times New Roman"/>
                <w:sz w:val="24"/>
                <w:szCs w:val="24"/>
                <w:lang w:eastAsia="ru-RU"/>
              </w:rPr>
            </w:pPr>
            <w:r w:rsidRPr="0098237B">
              <w:rPr>
                <w:rFonts w:ascii="Times New Roman" w:hAnsi="Times New Roman"/>
                <w:sz w:val="24"/>
                <w:szCs w:val="24"/>
                <w:lang w:eastAsia="ru-RU"/>
              </w:rPr>
              <w:t>М.П.</w:t>
            </w:r>
          </w:p>
        </w:tc>
      </w:tr>
    </w:tbl>
    <w:p w:rsidR="001E1625" w:rsidRPr="00467F4E" w:rsidRDefault="001E1625" w:rsidP="001E1625">
      <w:pPr>
        <w:jc w:val="both"/>
        <w:rPr>
          <w:rFonts w:ascii="Times New Roman" w:hAnsi="Times New Roman"/>
          <w:b/>
          <w:sz w:val="24"/>
          <w:szCs w:val="24"/>
        </w:rPr>
      </w:pPr>
    </w:p>
    <w:p w:rsidR="001E1625" w:rsidRPr="00467F4E" w:rsidRDefault="001E1625" w:rsidP="001E1625">
      <w:pPr>
        <w:jc w:val="both"/>
        <w:rPr>
          <w:rFonts w:ascii="Times New Roman" w:hAnsi="Times New Roman"/>
          <w:b/>
          <w:sz w:val="24"/>
          <w:szCs w:val="24"/>
        </w:rPr>
      </w:pPr>
      <w:r w:rsidRPr="00467F4E">
        <w:rPr>
          <w:rFonts w:ascii="Times New Roman" w:hAnsi="Times New Roman"/>
          <w:b/>
          <w:sz w:val="24"/>
          <w:szCs w:val="24"/>
        </w:rPr>
        <w:t>Согласовано:</w:t>
      </w:r>
    </w:p>
    <w:p w:rsidR="00467F4E" w:rsidRPr="00467F4E" w:rsidRDefault="00467F4E" w:rsidP="00467F4E">
      <w:pPr>
        <w:pStyle w:val="a5"/>
        <w:spacing w:after="0"/>
        <w:rPr>
          <w:rFonts w:ascii="Times New Roman" w:hAnsi="Times New Roman"/>
          <w:color w:val="000000"/>
          <w:sz w:val="24"/>
          <w:szCs w:val="24"/>
        </w:rPr>
      </w:pPr>
      <w:r w:rsidRPr="00467F4E">
        <w:rPr>
          <w:rFonts w:ascii="Times New Roman" w:hAnsi="Times New Roman"/>
          <w:color w:val="000000"/>
          <w:sz w:val="24"/>
          <w:szCs w:val="24"/>
        </w:rPr>
        <w:t xml:space="preserve">Заместитель директора, </w:t>
      </w:r>
    </w:p>
    <w:p w:rsidR="00467F4E" w:rsidRPr="00467F4E" w:rsidRDefault="00467F4E" w:rsidP="00467F4E">
      <w:pPr>
        <w:pStyle w:val="a5"/>
        <w:spacing w:after="0"/>
        <w:rPr>
          <w:rFonts w:ascii="Times New Roman" w:hAnsi="Times New Roman"/>
          <w:color w:val="000000"/>
          <w:sz w:val="24"/>
          <w:szCs w:val="24"/>
        </w:rPr>
      </w:pPr>
      <w:r w:rsidRPr="00467F4E">
        <w:rPr>
          <w:rFonts w:ascii="Times New Roman" w:hAnsi="Times New Roman"/>
          <w:color w:val="000000"/>
          <w:sz w:val="24"/>
          <w:szCs w:val="24"/>
        </w:rPr>
        <w:t xml:space="preserve">курирующий работу подразделения </w:t>
      </w:r>
      <w:r w:rsidRPr="00467F4E">
        <w:rPr>
          <w:rFonts w:ascii="Times New Roman" w:hAnsi="Times New Roman"/>
          <w:color w:val="000000"/>
          <w:sz w:val="24"/>
          <w:szCs w:val="24"/>
        </w:rPr>
        <w:tab/>
        <w:t>______________/</w:t>
      </w:r>
      <w:r w:rsidR="001D2545">
        <w:rPr>
          <w:rFonts w:ascii="Times New Roman" w:hAnsi="Times New Roman"/>
          <w:color w:val="000000"/>
          <w:sz w:val="24"/>
          <w:szCs w:val="24"/>
        </w:rPr>
        <w:t>_____________/</w:t>
      </w:r>
    </w:p>
    <w:p w:rsidR="00467F4E" w:rsidRPr="00467F4E" w:rsidRDefault="00467F4E" w:rsidP="00467F4E">
      <w:pPr>
        <w:pStyle w:val="a5"/>
        <w:spacing w:after="0"/>
        <w:rPr>
          <w:rFonts w:ascii="Times New Roman" w:hAnsi="Times New Roman"/>
          <w:color w:val="000000"/>
          <w:sz w:val="24"/>
          <w:szCs w:val="24"/>
        </w:rPr>
      </w:pPr>
      <w:r w:rsidRPr="00467F4E">
        <w:rPr>
          <w:rFonts w:ascii="Times New Roman" w:hAnsi="Times New Roman"/>
          <w:color w:val="000000"/>
          <w:sz w:val="24"/>
          <w:szCs w:val="24"/>
        </w:rPr>
        <w:t>Главный бухгалтер</w:t>
      </w:r>
      <w:r w:rsidRPr="00467F4E">
        <w:rPr>
          <w:rFonts w:ascii="Times New Roman" w:hAnsi="Times New Roman"/>
          <w:color w:val="000000"/>
          <w:sz w:val="24"/>
          <w:szCs w:val="24"/>
        </w:rPr>
        <w:tab/>
      </w:r>
      <w:r w:rsidRPr="00467F4E">
        <w:rPr>
          <w:rFonts w:ascii="Times New Roman" w:hAnsi="Times New Roman"/>
          <w:color w:val="000000"/>
          <w:sz w:val="24"/>
          <w:szCs w:val="24"/>
        </w:rPr>
        <w:tab/>
      </w:r>
      <w:r w:rsidRPr="00467F4E">
        <w:rPr>
          <w:rFonts w:ascii="Times New Roman" w:hAnsi="Times New Roman"/>
          <w:color w:val="000000"/>
          <w:sz w:val="24"/>
          <w:szCs w:val="24"/>
        </w:rPr>
        <w:tab/>
      </w:r>
      <w:r w:rsidR="001D2545">
        <w:rPr>
          <w:rFonts w:ascii="Times New Roman" w:hAnsi="Times New Roman"/>
          <w:color w:val="000000"/>
          <w:sz w:val="24"/>
          <w:szCs w:val="24"/>
        </w:rPr>
        <w:tab/>
        <w:t>______________/_____________</w:t>
      </w:r>
      <w:r w:rsidRPr="00467F4E">
        <w:rPr>
          <w:rFonts w:ascii="Times New Roman" w:hAnsi="Times New Roman"/>
          <w:color w:val="000000"/>
          <w:sz w:val="24"/>
          <w:szCs w:val="24"/>
        </w:rPr>
        <w:t>/</w:t>
      </w:r>
    </w:p>
    <w:p w:rsidR="00467F4E" w:rsidRPr="00467F4E" w:rsidRDefault="00467F4E" w:rsidP="00467F4E">
      <w:pPr>
        <w:pStyle w:val="a5"/>
        <w:spacing w:after="0"/>
        <w:rPr>
          <w:rFonts w:ascii="Times New Roman" w:hAnsi="Times New Roman"/>
          <w:color w:val="000000"/>
          <w:sz w:val="24"/>
          <w:szCs w:val="24"/>
        </w:rPr>
      </w:pPr>
      <w:r w:rsidRPr="00467F4E">
        <w:rPr>
          <w:rFonts w:ascii="Times New Roman" w:hAnsi="Times New Roman"/>
          <w:color w:val="000000"/>
          <w:sz w:val="24"/>
          <w:szCs w:val="24"/>
        </w:rPr>
        <w:t>Руководитель подразделени</w:t>
      </w:r>
      <w:r w:rsidR="001D2545">
        <w:rPr>
          <w:rFonts w:ascii="Times New Roman" w:hAnsi="Times New Roman"/>
          <w:color w:val="000000"/>
          <w:sz w:val="24"/>
          <w:szCs w:val="24"/>
        </w:rPr>
        <w:t xml:space="preserve">я </w:t>
      </w:r>
      <w:r w:rsidR="001D2545">
        <w:rPr>
          <w:rFonts w:ascii="Times New Roman" w:hAnsi="Times New Roman"/>
          <w:color w:val="000000"/>
          <w:sz w:val="24"/>
          <w:szCs w:val="24"/>
        </w:rPr>
        <w:tab/>
      </w:r>
      <w:r w:rsidR="001D2545">
        <w:rPr>
          <w:rFonts w:ascii="Times New Roman" w:hAnsi="Times New Roman"/>
          <w:color w:val="000000"/>
          <w:sz w:val="24"/>
          <w:szCs w:val="24"/>
        </w:rPr>
        <w:tab/>
        <w:t>______________/_____________</w:t>
      </w:r>
      <w:r w:rsidRPr="00467F4E">
        <w:rPr>
          <w:rFonts w:ascii="Times New Roman" w:hAnsi="Times New Roman"/>
          <w:color w:val="000000"/>
          <w:sz w:val="24"/>
          <w:szCs w:val="24"/>
        </w:rPr>
        <w:t>/</w:t>
      </w:r>
    </w:p>
    <w:p w:rsidR="00467F4E" w:rsidRPr="00467F4E" w:rsidRDefault="00467F4E" w:rsidP="00467F4E">
      <w:pPr>
        <w:pStyle w:val="a5"/>
        <w:spacing w:after="0"/>
        <w:rPr>
          <w:rFonts w:ascii="Times New Roman" w:hAnsi="Times New Roman"/>
          <w:color w:val="000000"/>
          <w:sz w:val="24"/>
          <w:szCs w:val="24"/>
        </w:rPr>
      </w:pPr>
      <w:r w:rsidRPr="00467F4E">
        <w:rPr>
          <w:rFonts w:ascii="Times New Roman" w:hAnsi="Times New Roman"/>
          <w:color w:val="000000"/>
          <w:sz w:val="24"/>
          <w:szCs w:val="24"/>
        </w:rPr>
        <w:t>Юрисконсуль</w:t>
      </w:r>
      <w:r w:rsidR="001D2545">
        <w:rPr>
          <w:rFonts w:ascii="Times New Roman" w:hAnsi="Times New Roman"/>
          <w:color w:val="000000"/>
          <w:sz w:val="24"/>
          <w:szCs w:val="24"/>
        </w:rPr>
        <w:t xml:space="preserve">т </w:t>
      </w:r>
      <w:r w:rsidR="001D2545">
        <w:rPr>
          <w:rFonts w:ascii="Times New Roman" w:hAnsi="Times New Roman"/>
          <w:color w:val="000000"/>
          <w:sz w:val="24"/>
          <w:szCs w:val="24"/>
        </w:rPr>
        <w:tab/>
      </w:r>
      <w:r w:rsidR="001D2545">
        <w:rPr>
          <w:rFonts w:ascii="Times New Roman" w:hAnsi="Times New Roman"/>
          <w:color w:val="000000"/>
          <w:sz w:val="24"/>
          <w:szCs w:val="24"/>
        </w:rPr>
        <w:tab/>
      </w:r>
      <w:r w:rsidR="001D2545">
        <w:rPr>
          <w:rFonts w:ascii="Times New Roman" w:hAnsi="Times New Roman"/>
          <w:color w:val="000000"/>
          <w:sz w:val="24"/>
          <w:szCs w:val="24"/>
        </w:rPr>
        <w:tab/>
      </w:r>
      <w:r w:rsidR="001D2545">
        <w:rPr>
          <w:rFonts w:ascii="Times New Roman" w:hAnsi="Times New Roman"/>
          <w:color w:val="000000"/>
          <w:sz w:val="24"/>
          <w:szCs w:val="24"/>
        </w:rPr>
        <w:tab/>
        <w:t>______________/_____________</w:t>
      </w:r>
      <w:r w:rsidRPr="00467F4E">
        <w:rPr>
          <w:rFonts w:ascii="Times New Roman" w:hAnsi="Times New Roman"/>
          <w:color w:val="000000"/>
          <w:sz w:val="24"/>
          <w:szCs w:val="24"/>
        </w:rPr>
        <w:t>/</w:t>
      </w:r>
    </w:p>
    <w:p w:rsidR="00467F4E" w:rsidRPr="00467F4E" w:rsidRDefault="00467F4E" w:rsidP="00467F4E">
      <w:pPr>
        <w:pStyle w:val="a5"/>
        <w:spacing w:after="0"/>
        <w:rPr>
          <w:rFonts w:ascii="Times New Roman" w:hAnsi="Times New Roman"/>
          <w:color w:val="000000"/>
          <w:sz w:val="24"/>
          <w:szCs w:val="24"/>
        </w:rPr>
      </w:pPr>
    </w:p>
    <w:p w:rsidR="00467F4E" w:rsidRPr="00467F4E" w:rsidRDefault="00467F4E" w:rsidP="00467F4E">
      <w:pPr>
        <w:pStyle w:val="a5"/>
        <w:spacing w:after="0"/>
        <w:rPr>
          <w:rFonts w:ascii="Times New Roman" w:hAnsi="Times New Roman"/>
          <w:color w:val="000000"/>
          <w:sz w:val="24"/>
          <w:szCs w:val="24"/>
        </w:rPr>
      </w:pPr>
      <w:r w:rsidRPr="00467F4E">
        <w:rPr>
          <w:rFonts w:ascii="Times New Roman" w:hAnsi="Times New Roman"/>
          <w:color w:val="000000"/>
          <w:sz w:val="24"/>
          <w:szCs w:val="24"/>
        </w:rPr>
        <w:t xml:space="preserve">Договор зарегистрирован, </w:t>
      </w:r>
    </w:p>
    <w:p w:rsidR="00467F4E" w:rsidRPr="00467F4E" w:rsidRDefault="00467F4E" w:rsidP="00467F4E">
      <w:pPr>
        <w:pStyle w:val="a5"/>
        <w:spacing w:after="0"/>
        <w:rPr>
          <w:rFonts w:ascii="Times New Roman" w:hAnsi="Times New Roman"/>
          <w:color w:val="000000"/>
          <w:sz w:val="24"/>
          <w:szCs w:val="24"/>
        </w:rPr>
      </w:pPr>
      <w:r w:rsidRPr="00467F4E">
        <w:rPr>
          <w:rFonts w:ascii="Times New Roman" w:hAnsi="Times New Roman"/>
          <w:color w:val="000000"/>
          <w:sz w:val="24"/>
          <w:szCs w:val="24"/>
        </w:rPr>
        <w:t xml:space="preserve">Ответственный за закупки в институте, </w:t>
      </w:r>
    </w:p>
    <w:p w:rsidR="00467F4E" w:rsidRPr="00467F4E" w:rsidRDefault="00467F4E" w:rsidP="00467F4E">
      <w:pPr>
        <w:pStyle w:val="a5"/>
        <w:spacing w:after="0"/>
        <w:rPr>
          <w:rFonts w:ascii="Times New Roman" w:hAnsi="Times New Roman"/>
          <w:color w:val="000000"/>
          <w:sz w:val="24"/>
          <w:szCs w:val="24"/>
        </w:rPr>
      </w:pPr>
      <w:r w:rsidRPr="00467F4E">
        <w:rPr>
          <w:rFonts w:ascii="Times New Roman" w:hAnsi="Times New Roman"/>
          <w:color w:val="000000"/>
          <w:sz w:val="24"/>
          <w:szCs w:val="24"/>
        </w:rPr>
        <w:t>ведущий специалист хозяйственного отдела  __________/</w:t>
      </w:r>
      <w:r w:rsidR="001D2545">
        <w:rPr>
          <w:rFonts w:ascii="Times New Roman" w:hAnsi="Times New Roman"/>
          <w:color w:val="000000"/>
          <w:sz w:val="24"/>
          <w:szCs w:val="24"/>
        </w:rPr>
        <w:t>_____________/</w:t>
      </w:r>
    </w:p>
    <w:p w:rsidR="001E1625" w:rsidRPr="00467F4E" w:rsidRDefault="001E1625" w:rsidP="00652FD9">
      <w:pPr>
        <w:jc w:val="both"/>
        <w:rPr>
          <w:rFonts w:ascii="Times New Roman" w:hAnsi="Times New Roman"/>
          <w:sz w:val="24"/>
          <w:szCs w:val="24"/>
        </w:rPr>
      </w:pPr>
      <w:r w:rsidRPr="00467F4E">
        <w:rPr>
          <w:rFonts w:ascii="Times New Roman" w:hAnsi="Times New Roman"/>
          <w:sz w:val="24"/>
          <w:szCs w:val="24"/>
        </w:rPr>
        <w:br w:type="page"/>
      </w:r>
    </w:p>
    <w:p w:rsidR="00B203B0" w:rsidRPr="005F6168" w:rsidRDefault="001E1625" w:rsidP="001E1625">
      <w:pPr>
        <w:jc w:val="right"/>
        <w:rPr>
          <w:rFonts w:ascii="Times New Roman" w:hAnsi="Times New Roman"/>
          <w:b/>
          <w:sz w:val="24"/>
          <w:szCs w:val="24"/>
        </w:rPr>
      </w:pPr>
      <w:r w:rsidRPr="00467F4E">
        <w:rPr>
          <w:rFonts w:ascii="Times New Roman" w:hAnsi="Times New Roman"/>
          <w:b/>
          <w:sz w:val="24"/>
          <w:szCs w:val="24"/>
        </w:rPr>
        <w:lastRenderedPageBreak/>
        <w:t>Приложение №</w:t>
      </w:r>
      <w:r w:rsidR="00B203B0" w:rsidRPr="00467F4E">
        <w:rPr>
          <w:rFonts w:ascii="Times New Roman" w:hAnsi="Times New Roman"/>
          <w:b/>
          <w:sz w:val="24"/>
          <w:szCs w:val="24"/>
        </w:rPr>
        <w:t>1</w:t>
      </w:r>
    </w:p>
    <w:p w:rsidR="001E1625" w:rsidRPr="00467F4E" w:rsidRDefault="001E1625" w:rsidP="001E1625">
      <w:pPr>
        <w:jc w:val="right"/>
        <w:rPr>
          <w:rFonts w:ascii="Times New Roman" w:hAnsi="Times New Roman"/>
          <w:b/>
          <w:sz w:val="24"/>
          <w:szCs w:val="24"/>
        </w:rPr>
      </w:pPr>
      <w:r w:rsidRPr="00467F4E">
        <w:rPr>
          <w:rFonts w:ascii="Times New Roman" w:hAnsi="Times New Roman"/>
          <w:b/>
          <w:sz w:val="24"/>
          <w:szCs w:val="24"/>
        </w:rPr>
        <w:t xml:space="preserve">к </w:t>
      </w:r>
      <w:r w:rsidR="00B203B0" w:rsidRPr="00467F4E">
        <w:rPr>
          <w:rFonts w:ascii="Times New Roman" w:hAnsi="Times New Roman"/>
          <w:b/>
          <w:sz w:val="24"/>
          <w:szCs w:val="24"/>
        </w:rPr>
        <w:t>д</w:t>
      </w:r>
      <w:r w:rsidRPr="00467F4E">
        <w:rPr>
          <w:rFonts w:ascii="Times New Roman" w:hAnsi="Times New Roman"/>
          <w:b/>
          <w:sz w:val="24"/>
          <w:szCs w:val="24"/>
        </w:rPr>
        <w:t xml:space="preserve">оговору  </w:t>
      </w:r>
    </w:p>
    <w:p w:rsidR="00B203B0" w:rsidRPr="00467F4E" w:rsidRDefault="001E1625" w:rsidP="001E1625">
      <w:pPr>
        <w:jc w:val="right"/>
        <w:rPr>
          <w:rFonts w:ascii="Times New Roman" w:hAnsi="Times New Roman"/>
          <w:sz w:val="24"/>
          <w:szCs w:val="24"/>
        </w:rPr>
      </w:pPr>
      <w:r w:rsidRPr="00467F4E">
        <w:rPr>
          <w:rFonts w:ascii="Times New Roman" w:hAnsi="Times New Roman"/>
          <w:sz w:val="24"/>
          <w:szCs w:val="24"/>
        </w:rPr>
        <w:t>№</w:t>
      </w:r>
      <w:r w:rsidR="00987B26" w:rsidRPr="00467F4E">
        <w:rPr>
          <w:rFonts w:ascii="Times New Roman" w:hAnsi="Times New Roman"/>
          <w:sz w:val="24"/>
          <w:szCs w:val="24"/>
        </w:rPr>
        <w:t xml:space="preserve"> </w:t>
      </w:r>
      <w:r w:rsidRPr="00467F4E">
        <w:rPr>
          <w:rFonts w:ascii="Times New Roman" w:hAnsi="Times New Roman"/>
          <w:sz w:val="24"/>
          <w:szCs w:val="24"/>
        </w:rPr>
        <w:t>_______</w:t>
      </w:r>
      <w:r w:rsidR="00B203B0" w:rsidRPr="00467F4E">
        <w:rPr>
          <w:rFonts w:ascii="Times New Roman" w:hAnsi="Times New Roman"/>
          <w:sz w:val="24"/>
          <w:szCs w:val="24"/>
        </w:rPr>
        <w:t>______</w:t>
      </w:r>
      <w:r w:rsidRPr="00467F4E">
        <w:rPr>
          <w:rFonts w:ascii="Times New Roman" w:hAnsi="Times New Roman"/>
          <w:sz w:val="24"/>
          <w:szCs w:val="24"/>
        </w:rPr>
        <w:t xml:space="preserve">__ </w:t>
      </w:r>
    </w:p>
    <w:p w:rsidR="001E1625" w:rsidRPr="00467F4E" w:rsidRDefault="001E1625" w:rsidP="001E1625">
      <w:pPr>
        <w:jc w:val="right"/>
        <w:rPr>
          <w:rFonts w:ascii="Times New Roman" w:hAnsi="Times New Roman"/>
          <w:sz w:val="24"/>
          <w:szCs w:val="24"/>
        </w:rPr>
      </w:pPr>
      <w:r w:rsidRPr="00467F4E">
        <w:rPr>
          <w:rFonts w:ascii="Times New Roman" w:hAnsi="Times New Roman"/>
          <w:sz w:val="24"/>
          <w:szCs w:val="24"/>
        </w:rPr>
        <w:t>«</w:t>
      </w:r>
      <w:r w:rsidR="00BA0CB9" w:rsidRPr="00467F4E">
        <w:rPr>
          <w:rFonts w:ascii="Times New Roman" w:hAnsi="Times New Roman"/>
          <w:sz w:val="24"/>
          <w:szCs w:val="24"/>
        </w:rPr>
        <w:t>____</w:t>
      </w:r>
      <w:r w:rsidRPr="00467F4E">
        <w:rPr>
          <w:rFonts w:ascii="Times New Roman" w:hAnsi="Times New Roman"/>
          <w:sz w:val="24"/>
          <w:szCs w:val="24"/>
        </w:rPr>
        <w:t>»</w:t>
      </w:r>
      <w:r w:rsidR="00B203B0" w:rsidRPr="00467F4E">
        <w:rPr>
          <w:rFonts w:ascii="Times New Roman" w:hAnsi="Times New Roman"/>
          <w:sz w:val="24"/>
          <w:szCs w:val="24"/>
        </w:rPr>
        <w:t xml:space="preserve"> </w:t>
      </w:r>
      <w:r w:rsidRPr="00467F4E">
        <w:rPr>
          <w:rFonts w:ascii="Times New Roman" w:hAnsi="Times New Roman"/>
          <w:sz w:val="24"/>
          <w:szCs w:val="24"/>
        </w:rPr>
        <w:t>_________ 20</w:t>
      </w:r>
      <w:r w:rsidR="00B203B0" w:rsidRPr="00467F4E">
        <w:rPr>
          <w:rFonts w:ascii="Times New Roman" w:hAnsi="Times New Roman"/>
          <w:sz w:val="24"/>
          <w:szCs w:val="24"/>
        </w:rPr>
        <w:t xml:space="preserve"> </w:t>
      </w:r>
      <w:r w:rsidRPr="00467F4E">
        <w:rPr>
          <w:rFonts w:ascii="Times New Roman" w:hAnsi="Times New Roman"/>
          <w:sz w:val="24"/>
          <w:szCs w:val="24"/>
        </w:rPr>
        <w:t>___</w:t>
      </w:r>
      <w:r w:rsidR="00B203B0" w:rsidRPr="00467F4E">
        <w:rPr>
          <w:rFonts w:ascii="Times New Roman" w:hAnsi="Times New Roman"/>
          <w:sz w:val="24"/>
          <w:szCs w:val="24"/>
        </w:rPr>
        <w:t xml:space="preserve"> </w:t>
      </w:r>
      <w:r w:rsidRPr="00467F4E">
        <w:rPr>
          <w:rFonts w:ascii="Times New Roman" w:hAnsi="Times New Roman"/>
          <w:sz w:val="24"/>
          <w:szCs w:val="24"/>
        </w:rPr>
        <w:t>г</w:t>
      </w:r>
      <w:r w:rsidR="00B203B0" w:rsidRPr="00467F4E">
        <w:rPr>
          <w:rFonts w:ascii="Times New Roman" w:hAnsi="Times New Roman"/>
          <w:sz w:val="24"/>
          <w:szCs w:val="24"/>
        </w:rPr>
        <w:t>ода</w:t>
      </w:r>
    </w:p>
    <w:p w:rsidR="001E1625" w:rsidRPr="00467F4E" w:rsidRDefault="001E1625" w:rsidP="001E1625">
      <w:pPr>
        <w:jc w:val="right"/>
        <w:rPr>
          <w:rFonts w:ascii="Times New Roman" w:hAnsi="Times New Roman"/>
          <w:sz w:val="24"/>
          <w:szCs w:val="24"/>
        </w:rPr>
      </w:pPr>
    </w:p>
    <w:p w:rsidR="000960F1" w:rsidRPr="00467F4E" w:rsidRDefault="000960F1" w:rsidP="00E0289C">
      <w:pPr>
        <w:pStyle w:val="ConsNormal"/>
        <w:ind w:firstLine="0"/>
        <w:jc w:val="center"/>
        <w:rPr>
          <w:rFonts w:ascii="Times New Roman" w:hAnsi="Times New Roman" w:cs="Times New Roman"/>
          <w:b/>
          <w:bCs/>
          <w:sz w:val="24"/>
          <w:szCs w:val="24"/>
          <w:lang w:val="en-US"/>
        </w:rPr>
      </w:pPr>
      <w:r w:rsidRPr="00467F4E">
        <w:rPr>
          <w:rFonts w:ascii="Times New Roman" w:hAnsi="Times New Roman" w:cs="Times New Roman"/>
          <w:b/>
          <w:bCs/>
          <w:sz w:val="24"/>
          <w:szCs w:val="24"/>
        </w:rPr>
        <w:t>СПЕЦИФИКАЦИЯ</w:t>
      </w:r>
    </w:p>
    <w:p w:rsidR="00B203B0" w:rsidRDefault="00B203B0" w:rsidP="00E0289C">
      <w:pPr>
        <w:pStyle w:val="ConsNormal"/>
        <w:ind w:firstLine="0"/>
        <w:jc w:val="center"/>
        <w:rPr>
          <w:rFonts w:ascii="Times New Roman" w:hAnsi="Times New Roman" w:cs="Times New Roman"/>
          <w:b/>
          <w:bCs/>
          <w:sz w:val="24"/>
          <w:szCs w:val="24"/>
        </w:rPr>
      </w:pPr>
    </w:p>
    <w:tbl>
      <w:tblPr>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8"/>
        <w:gridCol w:w="1944"/>
        <w:gridCol w:w="729"/>
        <w:gridCol w:w="1462"/>
        <w:gridCol w:w="1893"/>
        <w:gridCol w:w="2044"/>
        <w:gridCol w:w="1020"/>
        <w:gridCol w:w="1022"/>
      </w:tblGrid>
      <w:tr w:rsidR="001D2545" w:rsidRPr="00467F4E" w:rsidTr="001D2545">
        <w:trPr>
          <w:trHeight w:val="724"/>
          <w:tblHeader/>
        </w:trPr>
        <w:tc>
          <w:tcPr>
            <w:tcW w:w="171" w:type="pct"/>
            <w:vAlign w:val="center"/>
            <w:hideMark/>
          </w:tcPr>
          <w:p w:rsidR="001D2545" w:rsidRPr="00467F4E" w:rsidRDefault="001D2545" w:rsidP="00B203B0">
            <w:pPr>
              <w:rPr>
                <w:rFonts w:ascii="Times New Roman" w:hAnsi="Times New Roman"/>
                <w:b/>
                <w:sz w:val="24"/>
                <w:szCs w:val="24"/>
              </w:rPr>
            </w:pPr>
            <w:r w:rsidRPr="00467F4E">
              <w:rPr>
                <w:rFonts w:ascii="Times New Roman" w:hAnsi="Times New Roman"/>
                <w:b/>
                <w:sz w:val="24"/>
                <w:szCs w:val="24"/>
              </w:rPr>
              <w:t>№</w:t>
            </w:r>
          </w:p>
        </w:tc>
        <w:tc>
          <w:tcPr>
            <w:tcW w:w="928" w:type="pct"/>
            <w:vAlign w:val="center"/>
            <w:hideMark/>
          </w:tcPr>
          <w:p w:rsidR="001D2545" w:rsidRPr="00467F4E" w:rsidRDefault="001D2545" w:rsidP="00B203B0">
            <w:pPr>
              <w:rPr>
                <w:rFonts w:ascii="Times New Roman" w:hAnsi="Times New Roman"/>
                <w:b/>
                <w:sz w:val="24"/>
                <w:szCs w:val="24"/>
              </w:rPr>
            </w:pPr>
            <w:r w:rsidRPr="00467F4E">
              <w:rPr>
                <w:rFonts w:ascii="Times New Roman" w:hAnsi="Times New Roman"/>
                <w:b/>
                <w:sz w:val="24"/>
                <w:szCs w:val="24"/>
              </w:rPr>
              <w:t>Наименование</w:t>
            </w:r>
          </w:p>
          <w:p w:rsidR="001D2545" w:rsidRPr="00467F4E" w:rsidRDefault="001D2545" w:rsidP="00B203B0">
            <w:pPr>
              <w:rPr>
                <w:rFonts w:ascii="Times New Roman" w:hAnsi="Times New Roman"/>
                <w:b/>
                <w:sz w:val="24"/>
                <w:szCs w:val="24"/>
              </w:rPr>
            </w:pPr>
            <w:r w:rsidRPr="00467F4E">
              <w:rPr>
                <w:rFonts w:ascii="Times New Roman" w:hAnsi="Times New Roman"/>
                <w:b/>
                <w:sz w:val="24"/>
                <w:szCs w:val="24"/>
              </w:rPr>
              <w:t>товара</w:t>
            </w:r>
          </w:p>
        </w:tc>
        <w:tc>
          <w:tcPr>
            <w:tcW w:w="348" w:type="pct"/>
            <w:vAlign w:val="center"/>
            <w:hideMark/>
          </w:tcPr>
          <w:p w:rsidR="001D2545" w:rsidRPr="00467F4E" w:rsidRDefault="001D2545" w:rsidP="001D2545">
            <w:pPr>
              <w:ind w:right="-108"/>
              <w:rPr>
                <w:rFonts w:ascii="Times New Roman" w:hAnsi="Times New Roman"/>
                <w:b/>
                <w:sz w:val="24"/>
                <w:szCs w:val="24"/>
              </w:rPr>
            </w:pPr>
            <w:r w:rsidRPr="00467F4E">
              <w:rPr>
                <w:rFonts w:ascii="Times New Roman" w:hAnsi="Times New Roman"/>
                <w:b/>
                <w:sz w:val="24"/>
                <w:szCs w:val="24"/>
              </w:rPr>
              <w:t>Кол</w:t>
            </w:r>
            <w:r>
              <w:rPr>
                <w:rFonts w:ascii="Times New Roman" w:hAnsi="Times New Roman"/>
                <w:b/>
                <w:sz w:val="24"/>
                <w:szCs w:val="24"/>
              </w:rPr>
              <w:t xml:space="preserve">- </w:t>
            </w:r>
            <w:r w:rsidRPr="00467F4E">
              <w:rPr>
                <w:rFonts w:ascii="Times New Roman" w:hAnsi="Times New Roman"/>
                <w:b/>
                <w:sz w:val="24"/>
                <w:szCs w:val="24"/>
              </w:rPr>
              <w:t>во</w:t>
            </w:r>
          </w:p>
        </w:tc>
        <w:tc>
          <w:tcPr>
            <w:tcW w:w="698" w:type="pct"/>
            <w:vAlign w:val="center"/>
          </w:tcPr>
          <w:p w:rsidR="001D2545" w:rsidRPr="00467F4E" w:rsidRDefault="001D2545" w:rsidP="00B203B0">
            <w:pPr>
              <w:rPr>
                <w:rFonts w:ascii="Times New Roman" w:hAnsi="Times New Roman"/>
                <w:b/>
                <w:sz w:val="24"/>
                <w:szCs w:val="24"/>
              </w:rPr>
            </w:pPr>
            <w:r w:rsidRPr="00467F4E">
              <w:rPr>
                <w:rFonts w:ascii="Times New Roman" w:hAnsi="Times New Roman"/>
                <w:b/>
                <w:sz w:val="24"/>
                <w:szCs w:val="24"/>
              </w:rPr>
              <w:t>Ед.</w:t>
            </w:r>
          </w:p>
          <w:p w:rsidR="001D2545" w:rsidRPr="00467F4E" w:rsidRDefault="001D2545" w:rsidP="00B203B0">
            <w:pPr>
              <w:rPr>
                <w:rFonts w:ascii="Times New Roman" w:hAnsi="Times New Roman"/>
                <w:b/>
                <w:sz w:val="24"/>
                <w:szCs w:val="24"/>
              </w:rPr>
            </w:pPr>
            <w:r w:rsidRPr="00467F4E">
              <w:rPr>
                <w:rFonts w:ascii="Times New Roman" w:hAnsi="Times New Roman"/>
                <w:b/>
                <w:sz w:val="24"/>
                <w:szCs w:val="24"/>
              </w:rPr>
              <w:t>измерения</w:t>
            </w:r>
          </w:p>
        </w:tc>
        <w:tc>
          <w:tcPr>
            <w:tcW w:w="904" w:type="pct"/>
          </w:tcPr>
          <w:p w:rsidR="001D2545" w:rsidRPr="00467F4E" w:rsidRDefault="001D2545" w:rsidP="00B203B0">
            <w:pPr>
              <w:rPr>
                <w:rFonts w:ascii="Times New Roman" w:hAnsi="Times New Roman"/>
                <w:b/>
                <w:sz w:val="24"/>
                <w:szCs w:val="24"/>
              </w:rPr>
            </w:pPr>
            <w:r>
              <w:rPr>
                <w:rFonts w:ascii="Times New Roman" w:hAnsi="Times New Roman"/>
                <w:b/>
                <w:sz w:val="24"/>
                <w:szCs w:val="24"/>
              </w:rPr>
              <w:t>Гарантийный срок</w:t>
            </w:r>
          </w:p>
        </w:tc>
        <w:tc>
          <w:tcPr>
            <w:tcW w:w="976" w:type="pct"/>
            <w:vAlign w:val="center"/>
          </w:tcPr>
          <w:p w:rsidR="001D2545" w:rsidRPr="00467F4E" w:rsidRDefault="001D2545" w:rsidP="00B203B0">
            <w:pPr>
              <w:rPr>
                <w:rFonts w:ascii="Times New Roman" w:hAnsi="Times New Roman"/>
                <w:b/>
                <w:sz w:val="24"/>
                <w:szCs w:val="24"/>
              </w:rPr>
            </w:pPr>
            <w:r w:rsidRPr="00467F4E">
              <w:rPr>
                <w:rFonts w:ascii="Times New Roman" w:hAnsi="Times New Roman"/>
                <w:b/>
                <w:sz w:val="24"/>
                <w:szCs w:val="24"/>
              </w:rPr>
              <w:t>Страна</w:t>
            </w:r>
          </w:p>
          <w:p w:rsidR="001D2545" w:rsidRPr="00467F4E" w:rsidRDefault="001D2545" w:rsidP="00B203B0">
            <w:pPr>
              <w:rPr>
                <w:rFonts w:ascii="Times New Roman" w:hAnsi="Times New Roman"/>
                <w:b/>
                <w:sz w:val="24"/>
                <w:szCs w:val="24"/>
              </w:rPr>
            </w:pPr>
            <w:r w:rsidRPr="00467F4E">
              <w:rPr>
                <w:rFonts w:ascii="Times New Roman" w:hAnsi="Times New Roman"/>
                <w:b/>
                <w:sz w:val="24"/>
                <w:szCs w:val="24"/>
              </w:rPr>
              <w:t>происхождения</w:t>
            </w:r>
          </w:p>
        </w:tc>
        <w:tc>
          <w:tcPr>
            <w:tcW w:w="487" w:type="pct"/>
            <w:vAlign w:val="center"/>
            <w:hideMark/>
          </w:tcPr>
          <w:p w:rsidR="001D2545" w:rsidRPr="00467F4E" w:rsidRDefault="001D2545" w:rsidP="00B203B0">
            <w:pPr>
              <w:rPr>
                <w:rFonts w:ascii="Times New Roman" w:hAnsi="Times New Roman"/>
                <w:b/>
                <w:sz w:val="24"/>
                <w:szCs w:val="24"/>
              </w:rPr>
            </w:pPr>
            <w:r w:rsidRPr="00467F4E">
              <w:rPr>
                <w:rFonts w:ascii="Times New Roman" w:hAnsi="Times New Roman"/>
                <w:b/>
                <w:sz w:val="24"/>
                <w:szCs w:val="24"/>
              </w:rPr>
              <w:t>Цена,</w:t>
            </w:r>
          </w:p>
          <w:p w:rsidR="001D2545" w:rsidRPr="00467F4E" w:rsidRDefault="001D2545" w:rsidP="00B203B0">
            <w:pPr>
              <w:rPr>
                <w:rFonts w:ascii="Times New Roman" w:hAnsi="Times New Roman"/>
                <w:b/>
                <w:sz w:val="24"/>
                <w:szCs w:val="24"/>
              </w:rPr>
            </w:pPr>
            <w:r w:rsidRPr="00467F4E">
              <w:rPr>
                <w:rFonts w:ascii="Times New Roman" w:hAnsi="Times New Roman"/>
                <w:b/>
                <w:sz w:val="24"/>
                <w:szCs w:val="24"/>
              </w:rPr>
              <w:t>руб.</w:t>
            </w:r>
          </w:p>
        </w:tc>
        <w:tc>
          <w:tcPr>
            <w:tcW w:w="488" w:type="pct"/>
            <w:vAlign w:val="center"/>
            <w:hideMark/>
          </w:tcPr>
          <w:p w:rsidR="001D2545" w:rsidRPr="00467F4E" w:rsidRDefault="001D2545" w:rsidP="00B203B0">
            <w:pPr>
              <w:rPr>
                <w:rFonts w:ascii="Times New Roman" w:hAnsi="Times New Roman"/>
                <w:b/>
                <w:sz w:val="24"/>
                <w:szCs w:val="24"/>
              </w:rPr>
            </w:pPr>
            <w:r w:rsidRPr="00467F4E">
              <w:rPr>
                <w:rFonts w:ascii="Times New Roman" w:hAnsi="Times New Roman"/>
                <w:b/>
                <w:sz w:val="24"/>
                <w:szCs w:val="24"/>
              </w:rPr>
              <w:t>Сумма, руб.</w:t>
            </w:r>
          </w:p>
        </w:tc>
      </w:tr>
      <w:tr w:rsidR="001D2545" w:rsidRPr="00467F4E" w:rsidTr="001D2545">
        <w:trPr>
          <w:trHeight w:val="271"/>
        </w:trPr>
        <w:tc>
          <w:tcPr>
            <w:tcW w:w="171" w:type="pct"/>
            <w:noWrap/>
            <w:vAlign w:val="center"/>
            <w:hideMark/>
          </w:tcPr>
          <w:p w:rsidR="001D2545" w:rsidRPr="006120C5" w:rsidRDefault="001D2545" w:rsidP="00E94460">
            <w:pPr>
              <w:rPr>
                <w:rFonts w:ascii="Times New Roman" w:hAnsi="Times New Roman"/>
                <w:sz w:val="24"/>
                <w:szCs w:val="24"/>
              </w:rPr>
            </w:pPr>
            <w:r>
              <w:rPr>
                <w:rFonts w:ascii="Times New Roman" w:hAnsi="Times New Roman"/>
                <w:sz w:val="24"/>
                <w:szCs w:val="24"/>
              </w:rPr>
              <w:t>1</w:t>
            </w:r>
          </w:p>
        </w:tc>
        <w:tc>
          <w:tcPr>
            <w:tcW w:w="928" w:type="pct"/>
            <w:hideMark/>
          </w:tcPr>
          <w:p w:rsidR="001D2545" w:rsidRPr="00055D47" w:rsidRDefault="001D2545" w:rsidP="006120C5">
            <w:pPr>
              <w:jc w:val="left"/>
              <w:rPr>
                <w:rFonts w:ascii="Times New Roman" w:hAnsi="Times New Roman"/>
                <w:color w:val="000000"/>
                <w:sz w:val="24"/>
                <w:szCs w:val="24"/>
                <w:lang w:val="en-US"/>
              </w:rPr>
            </w:pPr>
          </w:p>
        </w:tc>
        <w:tc>
          <w:tcPr>
            <w:tcW w:w="348" w:type="pct"/>
            <w:noWrap/>
            <w:vAlign w:val="center"/>
            <w:hideMark/>
          </w:tcPr>
          <w:p w:rsidR="001D2545" w:rsidRPr="006120C5" w:rsidRDefault="001D2545" w:rsidP="00E94460">
            <w:pPr>
              <w:rPr>
                <w:rFonts w:ascii="Times New Roman" w:eastAsia="Times New Roman" w:hAnsi="Times New Roman"/>
                <w:color w:val="000000"/>
                <w:sz w:val="24"/>
                <w:szCs w:val="24"/>
                <w:lang w:eastAsia="ru-RU"/>
              </w:rPr>
            </w:pPr>
          </w:p>
        </w:tc>
        <w:tc>
          <w:tcPr>
            <w:tcW w:w="698" w:type="pct"/>
            <w:noWrap/>
            <w:vAlign w:val="center"/>
            <w:hideMark/>
          </w:tcPr>
          <w:p w:rsidR="001D2545" w:rsidRPr="006120C5" w:rsidRDefault="001D2545" w:rsidP="00E94460">
            <w:pPr>
              <w:rPr>
                <w:rFonts w:ascii="Times New Roman" w:eastAsia="Times New Roman" w:hAnsi="Times New Roman"/>
                <w:sz w:val="24"/>
                <w:szCs w:val="24"/>
                <w:lang w:eastAsia="ru-RU"/>
              </w:rPr>
            </w:pPr>
          </w:p>
        </w:tc>
        <w:tc>
          <w:tcPr>
            <w:tcW w:w="904" w:type="pct"/>
          </w:tcPr>
          <w:p w:rsidR="001D2545" w:rsidRPr="006120C5" w:rsidRDefault="001D2545" w:rsidP="00055D47">
            <w:pPr>
              <w:rPr>
                <w:rFonts w:ascii="Times New Roman" w:hAnsi="Times New Roman"/>
                <w:sz w:val="24"/>
                <w:szCs w:val="24"/>
              </w:rPr>
            </w:pPr>
          </w:p>
        </w:tc>
        <w:tc>
          <w:tcPr>
            <w:tcW w:w="976" w:type="pct"/>
            <w:vAlign w:val="center"/>
          </w:tcPr>
          <w:p w:rsidR="001D2545" w:rsidRPr="006120C5" w:rsidRDefault="001D2545" w:rsidP="00055D47">
            <w:pPr>
              <w:rPr>
                <w:rFonts w:ascii="Times New Roman" w:hAnsi="Times New Roman"/>
                <w:sz w:val="24"/>
                <w:szCs w:val="24"/>
              </w:rPr>
            </w:pPr>
          </w:p>
        </w:tc>
        <w:tc>
          <w:tcPr>
            <w:tcW w:w="487" w:type="pct"/>
            <w:noWrap/>
            <w:vAlign w:val="center"/>
            <w:hideMark/>
          </w:tcPr>
          <w:p w:rsidR="001D2545" w:rsidRPr="006120C5" w:rsidRDefault="001D2545" w:rsidP="00055D47">
            <w:pPr>
              <w:jc w:val="right"/>
              <w:rPr>
                <w:rFonts w:ascii="Times New Roman" w:hAnsi="Times New Roman"/>
                <w:color w:val="000000"/>
                <w:sz w:val="24"/>
                <w:szCs w:val="24"/>
              </w:rPr>
            </w:pPr>
          </w:p>
        </w:tc>
        <w:tc>
          <w:tcPr>
            <w:tcW w:w="488" w:type="pct"/>
            <w:noWrap/>
            <w:vAlign w:val="center"/>
            <w:hideMark/>
          </w:tcPr>
          <w:p w:rsidR="001D2545" w:rsidRPr="006120C5" w:rsidRDefault="001D2545" w:rsidP="006120C5">
            <w:pPr>
              <w:jc w:val="right"/>
              <w:rPr>
                <w:rFonts w:ascii="Times New Roman" w:hAnsi="Times New Roman"/>
                <w:color w:val="000000"/>
                <w:sz w:val="24"/>
                <w:szCs w:val="24"/>
              </w:rPr>
            </w:pPr>
          </w:p>
        </w:tc>
      </w:tr>
      <w:tr w:rsidR="001D2545" w:rsidRPr="00467F4E" w:rsidTr="001D2545">
        <w:trPr>
          <w:trHeight w:val="271"/>
        </w:trPr>
        <w:tc>
          <w:tcPr>
            <w:tcW w:w="1099" w:type="pct"/>
            <w:gridSpan w:val="2"/>
          </w:tcPr>
          <w:p w:rsidR="001D2545" w:rsidRPr="00467F4E" w:rsidRDefault="001D2545" w:rsidP="00B203B0">
            <w:pPr>
              <w:rPr>
                <w:rFonts w:ascii="Times New Roman" w:hAnsi="Times New Roman"/>
                <w:sz w:val="24"/>
                <w:szCs w:val="24"/>
              </w:rPr>
            </w:pPr>
          </w:p>
        </w:tc>
        <w:tc>
          <w:tcPr>
            <w:tcW w:w="3901" w:type="pct"/>
            <w:gridSpan w:val="6"/>
          </w:tcPr>
          <w:p w:rsidR="001D2545" w:rsidRPr="00467F4E" w:rsidRDefault="001D2545" w:rsidP="001D2545">
            <w:pPr>
              <w:jc w:val="both"/>
              <w:rPr>
                <w:rFonts w:ascii="Times New Roman" w:hAnsi="Times New Roman"/>
                <w:sz w:val="24"/>
                <w:szCs w:val="24"/>
              </w:rPr>
            </w:pPr>
            <w:r w:rsidRPr="00467F4E">
              <w:rPr>
                <w:rFonts w:ascii="Times New Roman" w:hAnsi="Times New Roman"/>
                <w:sz w:val="24"/>
                <w:szCs w:val="24"/>
              </w:rPr>
              <w:t xml:space="preserve">ИТОГО: </w:t>
            </w:r>
            <w:r>
              <w:rPr>
                <w:rFonts w:ascii="Times New Roman" w:hAnsi="Times New Roman"/>
                <w:sz w:val="24"/>
                <w:szCs w:val="24"/>
              </w:rPr>
              <w:t>_________ (_______________</w:t>
            </w:r>
            <w:r w:rsidRPr="00467F4E">
              <w:rPr>
                <w:rFonts w:ascii="Times New Roman" w:hAnsi="Times New Roman"/>
                <w:sz w:val="24"/>
                <w:szCs w:val="24"/>
              </w:rPr>
              <w:t>) рубл</w:t>
            </w:r>
            <w:r>
              <w:rPr>
                <w:rFonts w:ascii="Times New Roman" w:hAnsi="Times New Roman"/>
                <w:sz w:val="24"/>
                <w:szCs w:val="24"/>
              </w:rPr>
              <w:t>ь</w:t>
            </w:r>
            <w:r w:rsidRPr="00467F4E">
              <w:rPr>
                <w:rFonts w:ascii="Times New Roman" w:hAnsi="Times New Roman"/>
                <w:sz w:val="24"/>
                <w:szCs w:val="24"/>
              </w:rPr>
              <w:t xml:space="preserve"> </w:t>
            </w:r>
            <w:r>
              <w:rPr>
                <w:rFonts w:ascii="Times New Roman" w:hAnsi="Times New Roman"/>
                <w:sz w:val="24"/>
                <w:szCs w:val="24"/>
              </w:rPr>
              <w:t>_______</w:t>
            </w:r>
            <w:r w:rsidRPr="00467F4E">
              <w:rPr>
                <w:rFonts w:ascii="Times New Roman" w:hAnsi="Times New Roman"/>
                <w:sz w:val="24"/>
                <w:szCs w:val="24"/>
              </w:rPr>
              <w:t xml:space="preserve"> копеек.</w:t>
            </w:r>
          </w:p>
        </w:tc>
      </w:tr>
      <w:tr w:rsidR="001D2545" w:rsidRPr="00467F4E" w:rsidTr="001D2545">
        <w:trPr>
          <w:trHeight w:val="271"/>
        </w:trPr>
        <w:tc>
          <w:tcPr>
            <w:tcW w:w="1099" w:type="pct"/>
            <w:gridSpan w:val="2"/>
          </w:tcPr>
          <w:p w:rsidR="001D2545" w:rsidRPr="00467F4E" w:rsidRDefault="001D2545" w:rsidP="00B203B0">
            <w:pPr>
              <w:rPr>
                <w:rFonts w:ascii="Times New Roman" w:hAnsi="Times New Roman"/>
                <w:sz w:val="24"/>
                <w:szCs w:val="24"/>
              </w:rPr>
            </w:pPr>
          </w:p>
        </w:tc>
        <w:tc>
          <w:tcPr>
            <w:tcW w:w="3901" w:type="pct"/>
            <w:gridSpan w:val="6"/>
          </w:tcPr>
          <w:p w:rsidR="001D2545" w:rsidRPr="00467F4E" w:rsidRDefault="001D2545" w:rsidP="00467F4E">
            <w:pPr>
              <w:jc w:val="both"/>
              <w:rPr>
                <w:rFonts w:ascii="Times New Roman" w:hAnsi="Times New Roman"/>
                <w:sz w:val="24"/>
                <w:szCs w:val="24"/>
              </w:rPr>
            </w:pPr>
            <w:r w:rsidRPr="001D2545">
              <w:rPr>
                <w:rFonts w:ascii="Times New Roman" w:hAnsi="Times New Roman"/>
                <w:sz w:val="24"/>
                <w:szCs w:val="24"/>
              </w:rPr>
              <w:t xml:space="preserve">В т.н. НДС </w:t>
            </w:r>
            <w:r>
              <w:rPr>
                <w:rFonts w:ascii="Times New Roman" w:hAnsi="Times New Roman"/>
                <w:sz w:val="24"/>
                <w:szCs w:val="24"/>
              </w:rPr>
              <w:t>____</w:t>
            </w:r>
            <w:r w:rsidRPr="001D2545">
              <w:rPr>
                <w:rFonts w:ascii="Times New Roman" w:hAnsi="Times New Roman"/>
                <w:sz w:val="24"/>
                <w:szCs w:val="24"/>
              </w:rPr>
              <w:t xml:space="preserve">%: </w:t>
            </w:r>
            <w:r>
              <w:rPr>
                <w:rFonts w:ascii="Times New Roman" w:hAnsi="Times New Roman"/>
                <w:sz w:val="24"/>
                <w:szCs w:val="24"/>
              </w:rPr>
              <w:t>_______</w:t>
            </w:r>
            <w:r w:rsidRPr="001D2545">
              <w:rPr>
                <w:rFonts w:ascii="Times New Roman" w:hAnsi="Times New Roman"/>
                <w:sz w:val="24"/>
                <w:szCs w:val="24"/>
              </w:rPr>
              <w:t>руб. /</w:t>
            </w:r>
            <w:r w:rsidRPr="00467F4E">
              <w:rPr>
                <w:rFonts w:ascii="Times New Roman" w:hAnsi="Times New Roman"/>
                <w:sz w:val="24"/>
                <w:szCs w:val="24"/>
              </w:rPr>
              <w:t>НДС не облагается.</w:t>
            </w:r>
          </w:p>
        </w:tc>
      </w:tr>
    </w:tbl>
    <w:p w:rsidR="001B5E0C" w:rsidRPr="00467F4E" w:rsidRDefault="001B5E0C" w:rsidP="00096B90">
      <w:pPr>
        <w:jc w:val="both"/>
        <w:rPr>
          <w:rFonts w:ascii="Times New Roman" w:hAnsi="Times New Roman"/>
          <w:sz w:val="24"/>
          <w:szCs w:val="24"/>
        </w:rPr>
      </w:pPr>
    </w:p>
    <w:tbl>
      <w:tblPr>
        <w:tblW w:w="5000" w:type="pct"/>
        <w:tblLook w:val="04A0"/>
      </w:tblPr>
      <w:tblGrid>
        <w:gridCol w:w="5043"/>
        <w:gridCol w:w="4810"/>
      </w:tblGrid>
      <w:tr w:rsidR="00096B90" w:rsidRPr="00467F4E" w:rsidTr="00BC1BBF">
        <w:trPr>
          <w:trHeight w:val="249"/>
        </w:trPr>
        <w:tc>
          <w:tcPr>
            <w:tcW w:w="2559" w:type="pct"/>
          </w:tcPr>
          <w:p w:rsidR="00096B90" w:rsidRPr="00467F4E" w:rsidRDefault="00055D47" w:rsidP="00BC1BBF">
            <w:pPr>
              <w:tabs>
                <w:tab w:val="left" w:pos="2610"/>
                <w:tab w:val="left" w:pos="3465"/>
              </w:tabs>
              <w:jc w:val="both"/>
              <w:rPr>
                <w:rFonts w:ascii="Times New Roman" w:hAnsi="Times New Roman"/>
                <w:b/>
                <w:sz w:val="24"/>
                <w:szCs w:val="24"/>
              </w:rPr>
            </w:pPr>
            <w:r>
              <w:rPr>
                <w:rFonts w:ascii="Times New Roman" w:hAnsi="Times New Roman"/>
                <w:b/>
                <w:sz w:val="24"/>
                <w:szCs w:val="24"/>
              </w:rPr>
              <w:t>Заказчик</w:t>
            </w:r>
            <w:r w:rsidR="00BC1BBF" w:rsidRPr="00467F4E">
              <w:rPr>
                <w:rFonts w:ascii="Times New Roman" w:hAnsi="Times New Roman"/>
                <w:b/>
                <w:sz w:val="24"/>
                <w:szCs w:val="24"/>
              </w:rPr>
              <w:t>:</w:t>
            </w:r>
          </w:p>
          <w:p w:rsidR="001B5E0C" w:rsidRPr="00467F4E" w:rsidRDefault="001B5E0C" w:rsidP="00BC1BBF">
            <w:pPr>
              <w:tabs>
                <w:tab w:val="left" w:pos="2610"/>
                <w:tab w:val="left" w:pos="3465"/>
              </w:tabs>
              <w:jc w:val="both"/>
              <w:rPr>
                <w:rFonts w:ascii="Times New Roman" w:hAnsi="Times New Roman"/>
                <w:b/>
                <w:sz w:val="24"/>
                <w:szCs w:val="24"/>
              </w:rPr>
            </w:pPr>
          </w:p>
        </w:tc>
        <w:tc>
          <w:tcPr>
            <w:tcW w:w="2441" w:type="pct"/>
          </w:tcPr>
          <w:p w:rsidR="00096B90" w:rsidRPr="00467F4E" w:rsidRDefault="00055D47" w:rsidP="00BC1BBF">
            <w:pPr>
              <w:tabs>
                <w:tab w:val="left" w:pos="708"/>
                <w:tab w:val="left" w:pos="2880"/>
              </w:tabs>
              <w:jc w:val="both"/>
              <w:rPr>
                <w:rFonts w:ascii="Times New Roman" w:hAnsi="Times New Roman"/>
                <w:b/>
                <w:sz w:val="24"/>
                <w:szCs w:val="24"/>
              </w:rPr>
            </w:pPr>
            <w:r>
              <w:rPr>
                <w:rFonts w:ascii="Times New Roman" w:hAnsi="Times New Roman"/>
                <w:b/>
                <w:sz w:val="24"/>
                <w:szCs w:val="24"/>
              </w:rPr>
              <w:t>Поставщик</w:t>
            </w:r>
            <w:r w:rsidR="00BC1BBF" w:rsidRPr="00467F4E">
              <w:rPr>
                <w:rFonts w:ascii="Times New Roman" w:hAnsi="Times New Roman"/>
                <w:b/>
                <w:sz w:val="24"/>
                <w:szCs w:val="24"/>
              </w:rPr>
              <w:t>:</w:t>
            </w:r>
          </w:p>
          <w:p w:rsidR="001B5E0C" w:rsidRPr="00467F4E" w:rsidRDefault="001B5E0C" w:rsidP="00BC1BBF">
            <w:pPr>
              <w:tabs>
                <w:tab w:val="left" w:pos="708"/>
                <w:tab w:val="left" w:pos="2880"/>
              </w:tabs>
              <w:jc w:val="both"/>
              <w:rPr>
                <w:rFonts w:ascii="Times New Roman" w:hAnsi="Times New Roman"/>
                <w:b/>
                <w:sz w:val="24"/>
                <w:szCs w:val="24"/>
              </w:rPr>
            </w:pPr>
          </w:p>
        </w:tc>
      </w:tr>
      <w:tr w:rsidR="00BC1BBF" w:rsidRPr="00467F4E" w:rsidTr="00BC1BBF">
        <w:trPr>
          <w:trHeight w:val="1011"/>
        </w:trPr>
        <w:tc>
          <w:tcPr>
            <w:tcW w:w="2559" w:type="pct"/>
          </w:tcPr>
          <w:p w:rsidR="00055D47" w:rsidRPr="00467F4E" w:rsidRDefault="00055D47" w:rsidP="00055D47">
            <w:pPr>
              <w:jc w:val="both"/>
              <w:rPr>
                <w:rFonts w:ascii="Times New Roman" w:hAnsi="Times New Roman"/>
                <w:snapToGrid w:val="0"/>
                <w:sz w:val="24"/>
                <w:szCs w:val="24"/>
              </w:rPr>
            </w:pPr>
            <w:r w:rsidRPr="00467F4E">
              <w:rPr>
                <w:rFonts w:ascii="Times New Roman" w:hAnsi="Times New Roman"/>
                <w:snapToGrid w:val="0"/>
                <w:sz w:val="24"/>
                <w:szCs w:val="24"/>
              </w:rPr>
              <w:t xml:space="preserve">___________________ / </w:t>
            </w:r>
            <w:r w:rsidR="001D2545">
              <w:rPr>
                <w:rFonts w:ascii="Times New Roman" w:hAnsi="Times New Roman"/>
                <w:snapToGrid w:val="0"/>
                <w:sz w:val="24"/>
                <w:szCs w:val="24"/>
              </w:rPr>
              <w:t>___________</w:t>
            </w:r>
            <w:r w:rsidRPr="00467F4E">
              <w:rPr>
                <w:rFonts w:ascii="Times New Roman" w:hAnsi="Times New Roman"/>
                <w:sz w:val="24"/>
                <w:szCs w:val="24"/>
              </w:rPr>
              <w:t xml:space="preserve"> /</w:t>
            </w:r>
          </w:p>
          <w:p w:rsidR="00BC1BBF" w:rsidRPr="00467F4E" w:rsidRDefault="00BC1BBF" w:rsidP="004D1B36">
            <w:pPr>
              <w:jc w:val="both"/>
              <w:rPr>
                <w:rFonts w:ascii="Times New Roman" w:hAnsi="Times New Roman"/>
                <w:snapToGrid w:val="0"/>
                <w:sz w:val="24"/>
                <w:szCs w:val="24"/>
              </w:rPr>
            </w:pPr>
            <w:r w:rsidRPr="00467F4E">
              <w:rPr>
                <w:rFonts w:ascii="Times New Roman" w:hAnsi="Times New Roman"/>
                <w:snapToGrid w:val="0"/>
                <w:sz w:val="24"/>
                <w:szCs w:val="24"/>
              </w:rPr>
              <w:t>«___»</w:t>
            </w:r>
            <w:r w:rsidR="00DB6E71" w:rsidRPr="00467F4E">
              <w:rPr>
                <w:rFonts w:ascii="Times New Roman" w:hAnsi="Times New Roman"/>
                <w:snapToGrid w:val="0"/>
                <w:sz w:val="24"/>
                <w:szCs w:val="24"/>
              </w:rPr>
              <w:t xml:space="preserve"> </w:t>
            </w:r>
            <w:r w:rsidRPr="00467F4E">
              <w:rPr>
                <w:rFonts w:ascii="Times New Roman" w:hAnsi="Times New Roman"/>
                <w:snapToGrid w:val="0"/>
                <w:sz w:val="24"/>
                <w:szCs w:val="24"/>
              </w:rPr>
              <w:t>______________ 20</w:t>
            </w:r>
            <w:r w:rsidR="00DB6E71" w:rsidRPr="00467F4E">
              <w:rPr>
                <w:rFonts w:ascii="Times New Roman" w:hAnsi="Times New Roman"/>
                <w:snapToGrid w:val="0"/>
                <w:sz w:val="24"/>
                <w:szCs w:val="24"/>
              </w:rPr>
              <w:t xml:space="preserve"> </w:t>
            </w:r>
            <w:r w:rsidRPr="00467F4E">
              <w:rPr>
                <w:rFonts w:ascii="Times New Roman" w:hAnsi="Times New Roman"/>
                <w:snapToGrid w:val="0"/>
                <w:sz w:val="24"/>
                <w:szCs w:val="24"/>
              </w:rPr>
              <w:t>__ г.</w:t>
            </w:r>
          </w:p>
          <w:p w:rsidR="00BC1BBF" w:rsidRPr="00467F4E" w:rsidRDefault="00BC1BBF" w:rsidP="004D1B36">
            <w:pPr>
              <w:jc w:val="both"/>
              <w:rPr>
                <w:rFonts w:ascii="Times New Roman" w:hAnsi="Times New Roman"/>
                <w:snapToGrid w:val="0"/>
                <w:sz w:val="24"/>
                <w:szCs w:val="24"/>
              </w:rPr>
            </w:pPr>
          </w:p>
          <w:p w:rsidR="00BC1BBF" w:rsidRPr="00467F4E" w:rsidRDefault="00BC1BBF" w:rsidP="004D1B36">
            <w:pPr>
              <w:jc w:val="both"/>
              <w:rPr>
                <w:rFonts w:ascii="Times New Roman" w:hAnsi="Times New Roman"/>
                <w:sz w:val="24"/>
                <w:szCs w:val="24"/>
              </w:rPr>
            </w:pPr>
            <w:r w:rsidRPr="00467F4E">
              <w:rPr>
                <w:rFonts w:ascii="Times New Roman" w:hAnsi="Times New Roman"/>
                <w:snapToGrid w:val="0"/>
                <w:sz w:val="24"/>
                <w:szCs w:val="24"/>
              </w:rPr>
              <w:t>М.П.</w:t>
            </w:r>
          </w:p>
        </w:tc>
        <w:tc>
          <w:tcPr>
            <w:tcW w:w="2441" w:type="pct"/>
          </w:tcPr>
          <w:p w:rsidR="00055D47" w:rsidRPr="00467F4E" w:rsidRDefault="00055D47" w:rsidP="00055D47">
            <w:pPr>
              <w:jc w:val="both"/>
              <w:rPr>
                <w:rFonts w:ascii="Times New Roman" w:hAnsi="Times New Roman"/>
                <w:snapToGrid w:val="0"/>
                <w:sz w:val="24"/>
                <w:szCs w:val="24"/>
              </w:rPr>
            </w:pPr>
            <w:r w:rsidRPr="00467F4E">
              <w:rPr>
                <w:rFonts w:ascii="Times New Roman" w:hAnsi="Times New Roman"/>
                <w:snapToGrid w:val="0"/>
                <w:sz w:val="24"/>
                <w:szCs w:val="24"/>
              </w:rPr>
              <w:t xml:space="preserve">___________________ / </w:t>
            </w:r>
            <w:r w:rsidR="001D2545">
              <w:rPr>
                <w:rFonts w:ascii="Times New Roman" w:hAnsi="Times New Roman"/>
                <w:snapToGrid w:val="0"/>
                <w:sz w:val="24"/>
                <w:szCs w:val="24"/>
                <w:u w:val="single"/>
              </w:rPr>
              <w:t>___________</w:t>
            </w:r>
            <w:r w:rsidRPr="00467F4E">
              <w:rPr>
                <w:rFonts w:ascii="Times New Roman" w:hAnsi="Times New Roman"/>
                <w:snapToGrid w:val="0"/>
                <w:sz w:val="24"/>
                <w:szCs w:val="24"/>
              </w:rPr>
              <w:t xml:space="preserve"> /</w:t>
            </w:r>
          </w:p>
          <w:p w:rsidR="00BC1BBF" w:rsidRPr="00467F4E" w:rsidRDefault="00BC1BBF" w:rsidP="004D1B36">
            <w:pPr>
              <w:jc w:val="both"/>
              <w:rPr>
                <w:rFonts w:ascii="Times New Roman" w:hAnsi="Times New Roman"/>
                <w:snapToGrid w:val="0"/>
                <w:sz w:val="24"/>
                <w:szCs w:val="24"/>
              </w:rPr>
            </w:pPr>
            <w:r w:rsidRPr="00467F4E">
              <w:rPr>
                <w:rFonts w:ascii="Times New Roman" w:hAnsi="Times New Roman"/>
                <w:snapToGrid w:val="0"/>
                <w:sz w:val="24"/>
                <w:szCs w:val="24"/>
              </w:rPr>
              <w:t>«___»</w:t>
            </w:r>
            <w:r w:rsidR="00DB6E71" w:rsidRPr="00467F4E">
              <w:rPr>
                <w:rFonts w:ascii="Times New Roman" w:hAnsi="Times New Roman"/>
                <w:snapToGrid w:val="0"/>
                <w:sz w:val="24"/>
                <w:szCs w:val="24"/>
              </w:rPr>
              <w:t xml:space="preserve"> </w:t>
            </w:r>
            <w:r w:rsidRPr="00467F4E">
              <w:rPr>
                <w:rFonts w:ascii="Times New Roman" w:hAnsi="Times New Roman"/>
                <w:snapToGrid w:val="0"/>
                <w:sz w:val="24"/>
                <w:szCs w:val="24"/>
              </w:rPr>
              <w:t>______________ 20</w:t>
            </w:r>
            <w:r w:rsidR="00DB6E71" w:rsidRPr="00467F4E">
              <w:rPr>
                <w:rFonts w:ascii="Times New Roman" w:hAnsi="Times New Roman"/>
                <w:snapToGrid w:val="0"/>
                <w:sz w:val="24"/>
                <w:szCs w:val="24"/>
              </w:rPr>
              <w:t xml:space="preserve"> </w:t>
            </w:r>
            <w:r w:rsidRPr="00467F4E">
              <w:rPr>
                <w:rFonts w:ascii="Times New Roman" w:hAnsi="Times New Roman"/>
                <w:snapToGrid w:val="0"/>
                <w:sz w:val="24"/>
                <w:szCs w:val="24"/>
              </w:rPr>
              <w:t>__</w:t>
            </w:r>
            <w:r w:rsidR="00DB6E71" w:rsidRPr="00467F4E">
              <w:rPr>
                <w:rFonts w:ascii="Times New Roman" w:hAnsi="Times New Roman"/>
                <w:snapToGrid w:val="0"/>
                <w:sz w:val="24"/>
                <w:szCs w:val="24"/>
              </w:rPr>
              <w:t xml:space="preserve"> </w:t>
            </w:r>
            <w:r w:rsidRPr="00467F4E">
              <w:rPr>
                <w:rFonts w:ascii="Times New Roman" w:hAnsi="Times New Roman"/>
                <w:snapToGrid w:val="0"/>
                <w:sz w:val="24"/>
                <w:szCs w:val="24"/>
              </w:rPr>
              <w:t>г.</w:t>
            </w:r>
          </w:p>
          <w:p w:rsidR="00BC1BBF" w:rsidRPr="00467F4E" w:rsidRDefault="00BC1BBF" w:rsidP="004D1B36">
            <w:pPr>
              <w:tabs>
                <w:tab w:val="left" w:pos="840"/>
              </w:tabs>
              <w:jc w:val="both"/>
              <w:rPr>
                <w:rFonts w:ascii="Times New Roman" w:hAnsi="Times New Roman"/>
                <w:snapToGrid w:val="0"/>
                <w:sz w:val="24"/>
                <w:szCs w:val="24"/>
              </w:rPr>
            </w:pPr>
          </w:p>
          <w:p w:rsidR="00BC1BBF" w:rsidRPr="00467F4E" w:rsidRDefault="00BC1BBF" w:rsidP="004D1B36">
            <w:pPr>
              <w:tabs>
                <w:tab w:val="left" w:pos="840"/>
              </w:tabs>
              <w:jc w:val="both"/>
              <w:rPr>
                <w:rFonts w:ascii="Times New Roman" w:hAnsi="Times New Roman"/>
                <w:sz w:val="24"/>
                <w:szCs w:val="24"/>
              </w:rPr>
            </w:pPr>
            <w:r w:rsidRPr="00467F4E">
              <w:rPr>
                <w:rFonts w:ascii="Times New Roman" w:hAnsi="Times New Roman"/>
                <w:snapToGrid w:val="0"/>
                <w:sz w:val="24"/>
                <w:szCs w:val="24"/>
              </w:rPr>
              <w:t>М.П.</w:t>
            </w:r>
          </w:p>
        </w:tc>
      </w:tr>
    </w:tbl>
    <w:p w:rsidR="001D2545" w:rsidRDefault="001D2545"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Default="000F7B34" w:rsidP="00DD08FE">
      <w:pPr>
        <w:rPr>
          <w:rFonts w:ascii="Times New Roman" w:hAnsi="Times New Roman"/>
          <w:sz w:val="24"/>
          <w:szCs w:val="24"/>
        </w:rPr>
      </w:pPr>
    </w:p>
    <w:p w:rsidR="000F7B34" w:rsidRPr="000F7B34" w:rsidRDefault="000F7B34" w:rsidP="000F7B34">
      <w:pPr>
        <w:jc w:val="left"/>
        <w:rPr>
          <w:rFonts w:ascii="Times New Roman" w:hAnsi="Times New Roman"/>
          <w:sz w:val="24"/>
          <w:szCs w:val="24"/>
        </w:rPr>
      </w:pPr>
      <w:r w:rsidRPr="000F7B34">
        <w:rPr>
          <w:rFonts w:ascii="Times New Roman" w:hAnsi="Times New Roman"/>
          <w:sz w:val="24"/>
          <w:szCs w:val="24"/>
        </w:rPr>
        <w:t>Ответственный за закупки в институте,</w:t>
      </w:r>
    </w:p>
    <w:p w:rsidR="000F7B34" w:rsidRPr="000F7B34" w:rsidRDefault="000F7B34" w:rsidP="000F7B34">
      <w:pPr>
        <w:jc w:val="left"/>
        <w:rPr>
          <w:rFonts w:ascii="Times New Roman" w:hAnsi="Times New Roman"/>
          <w:sz w:val="24"/>
          <w:szCs w:val="24"/>
        </w:rPr>
      </w:pPr>
      <w:r w:rsidRPr="000F7B34">
        <w:rPr>
          <w:rFonts w:ascii="Times New Roman" w:hAnsi="Times New Roman"/>
          <w:sz w:val="24"/>
          <w:szCs w:val="24"/>
        </w:rPr>
        <w:t xml:space="preserve"> ведущий специалист хозяйственного отдела</w:t>
      </w:r>
    </w:p>
    <w:p w:rsidR="000F7B34" w:rsidRPr="000F7B34" w:rsidRDefault="000F7B34" w:rsidP="000F7B34">
      <w:pPr>
        <w:jc w:val="left"/>
        <w:rPr>
          <w:rFonts w:ascii="Times New Roman" w:hAnsi="Times New Roman"/>
          <w:sz w:val="24"/>
          <w:szCs w:val="24"/>
        </w:rPr>
      </w:pPr>
      <w:r w:rsidRPr="000F7B34">
        <w:rPr>
          <w:rFonts w:ascii="Times New Roman" w:hAnsi="Times New Roman"/>
          <w:sz w:val="24"/>
          <w:szCs w:val="24"/>
        </w:rPr>
        <w:t>_________________ /__________________ /</w:t>
      </w:r>
    </w:p>
    <w:p w:rsidR="000F7B34" w:rsidRDefault="000F7B34" w:rsidP="00DD08FE">
      <w:pPr>
        <w:rPr>
          <w:rFonts w:ascii="Times New Roman" w:hAnsi="Times New Roman"/>
          <w:sz w:val="24"/>
          <w:szCs w:val="24"/>
        </w:rPr>
      </w:pPr>
    </w:p>
    <w:p w:rsidR="000F7B34" w:rsidRPr="000F7B34" w:rsidRDefault="000F7B34" w:rsidP="005F6168">
      <w:pPr>
        <w:jc w:val="both"/>
        <w:rPr>
          <w:rFonts w:ascii="Times New Roman" w:hAnsi="Times New Roman"/>
          <w:sz w:val="24"/>
          <w:szCs w:val="24"/>
        </w:rPr>
      </w:pPr>
    </w:p>
    <w:sectPr w:rsidR="000F7B34" w:rsidRPr="000F7B34" w:rsidSect="005F6168">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8D1" w:rsidRDefault="007068D1" w:rsidP="008A1F3B">
      <w:r>
        <w:separator/>
      </w:r>
    </w:p>
  </w:endnote>
  <w:endnote w:type="continuationSeparator" w:id="0">
    <w:p w:rsidR="007068D1" w:rsidRDefault="007068D1" w:rsidP="008A1F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8D1" w:rsidRDefault="007068D1" w:rsidP="008A1F3B">
      <w:r>
        <w:separator/>
      </w:r>
    </w:p>
  </w:footnote>
  <w:footnote w:type="continuationSeparator" w:id="0">
    <w:p w:rsidR="007068D1" w:rsidRDefault="007068D1" w:rsidP="008A1F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960F1"/>
    <w:rsid w:val="00001207"/>
    <w:rsid w:val="00017AA1"/>
    <w:rsid w:val="00040999"/>
    <w:rsid w:val="000453A7"/>
    <w:rsid w:val="00055D47"/>
    <w:rsid w:val="00076716"/>
    <w:rsid w:val="00087766"/>
    <w:rsid w:val="000960F1"/>
    <w:rsid w:val="00096B90"/>
    <w:rsid w:val="000E708A"/>
    <w:rsid w:val="000F7B34"/>
    <w:rsid w:val="00112316"/>
    <w:rsid w:val="00122F11"/>
    <w:rsid w:val="0013533E"/>
    <w:rsid w:val="001B02AA"/>
    <w:rsid w:val="001B5E0C"/>
    <w:rsid w:val="001D2545"/>
    <w:rsid w:val="001E1625"/>
    <w:rsid w:val="001F67B8"/>
    <w:rsid w:val="00214EE4"/>
    <w:rsid w:val="00214F02"/>
    <w:rsid w:val="0021700E"/>
    <w:rsid w:val="00234AB4"/>
    <w:rsid w:val="00240ACF"/>
    <w:rsid w:val="00257210"/>
    <w:rsid w:val="002A40BF"/>
    <w:rsid w:val="002F4A0E"/>
    <w:rsid w:val="002F6F13"/>
    <w:rsid w:val="0031393A"/>
    <w:rsid w:val="003437F1"/>
    <w:rsid w:val="00375AB7"/>
    <w:rsid w:val="003848F8"/>
    <w:rsid w:val="0039044A"/>
    <w:rsid w:val="00394D21"/>
    <w:rsid w:val="003B2BA6"/>
    <w:rsid w:val="003C1F55"/>
    <w:rsid w:val="003D1B36"/>
    <w:rsid w:val="003D54F8"/>
    <w:rsid w:val="003E06EB"/>
    <w:rsid w:val="003E57EE"/>
    <w:rsid w:val="003F27C7"/>
    <w:rsid w:val="00467F4E"/>
    <w:rsid w:val="004B2C30"/>
    <w:rsid w:val="004B6839"/>
    <w:rsid w:val="004D1B36"/>
    <w:rsid w:val="004E3F38"/>
    <w:rsid w:val="004F69D3"/>
    <w:rsid w:val="005235F6"/>
    <w:rsid w:val="005529DC"/>
    <w:rsid w:val="00575169"/>
    <w:rsid w:val="005B12B7"/>
    <w:rsid w:val="005F6168"/>
    <w:rsid w:val="006120C5"/>
    <w:rsid w:val="00627320"/>
    <w:rsid w:val="00627488"/>
    <w:rsid w:val="00652FD9"/>
    <w:rsid w:val="00657CBF"/>
    <w:rsid w:val="006E3CD4"/>
    <w:rsid w:val="006E577F"/>
    <w:rsid w:val="007068D1"/>
    <w:rsid w:val="00714404"/>
    <w:rsid w:val="0071582D"/>
    <w:rsid w:val="00717822"/>
    <w:rsid w:val="007B1682"/>
    <w:rsid w:val="007C2A2A"/>
    <w:rsid w:val="007E04D2"/>
    <w:rsid w:val="007F6A29"/>
    <w:rsid w:val="00803818"/>
    <w:rsid w:val="00805DEA"/>
    <w:rsid w:val="008063D9"/>
    <w:rsid w:val="008260ED"/>
    <w:rsid w:val="00862234"/>
    <w:rsid w:val="00872C16"/>
    <w:rsid w:val="008745DB"/>
    <w:rsid w:val="00875301"/>
    <w:rsid w:val="00897108"/>
    <w:rsid w:val="008A1E60"/>
    <w:rsid w:val="008A1F3B"/>
    <w:rsid w:val="008E66C9"/>
    <w:rsid w:val="00917D70"/>
    <w:rsid w:val="009355E7"/>
    <w:rsid w:val="00965F86"/>
    <w:rsid w:val="00987B26"/>
    <w:rsid w:val="009D5AAC"/>
    <w:rsid w:val="009E003A"/>
    <w:rsid w:val="00A03737"/>
    <w:rsid w:val="00A16455"/>
    <w:rsid w:val="00A23236"/>
    <w:rsid w:val="00A23F81"/>
    <w:rsid w:val="00A40274"/>
    <w:rsid w:val="00A453DD"/>
    <w:rsid w:val="00A50F52"/>
    <w:rsid w:val="00A815DB"/>
    <w:rsid w:val="00A911F6"/>
    <w:rsid w:val="00AD5A74"/>
    <w:rsid w:val="00B1126C"/>
    <w:rsid w:val="00B11993"/>
    <w:rsid w:val="00B203B0"/>
    <w:rsid w:val="00B60853"/>
    <w:rsid w:val="00B664A2"/>
    <w:rsid w:val="00B7144B"/>
    <w:rsid w:val="00BA0CB9"/>
    <w:rsid w:val="00BC1BBF"/>
    <w:rsid w:val="00BC5F59"/>
    <w:rsid w:val="00BF71EE"/>
    <w:rsid w:val="00C1189A"/>
    <w:rsid w:val="00C22DEF"/>
    <w:rsid w:val="00C65FA5"/>
    <w:rsid w:val="00C70AA6"/>
    <w:rsid w:val="00CB0A45"/>
    <w:rsid w:val="00CC0729"/>
    <w:rsid w:val="00CC62E0"/>
    <w:rsid w:val="00D57936"/>
    <w:rsid w:val="00D77687"/>
    <w:rsid w:val="00D82998"/>
    <w:rsid w:val="00D85F9C"/>
    <w:rsid w:val="00DA0F59"/>
    <w:rsid w:val="00DB6E71"/>
    <w:rsid w:val="00DC5810"/>
    <w:rsid w:val="00DD08FE"/>
    <w:rsid w:val="00E0289C"/>
    <w:rsid w:val="00E1563C"/>
    <w:rsid w:val="00E33423"/>
    <w:rsid w:val="00E94460"/>
    <w:rsid w:val="00EE0D2C"/>
    <w:rsid w:val="00F30416"/>
    <w:rsid w:val="00F51244"/>
    <w:rsid w:val="00F659D9"/>
    <w:rsid w:val="00F70AE7"/>
    <w:rsid w:val="00F91A2C"/>
    <w:rsid w:val="00FA56C7"/>
    <w:rsid w:val="00FD1C7B"/>
    <w:rsid w:val="00FD2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E0C"/>
    <w:pPr>
      <w:jc w:val="center"/>
    </w:pPr>
    <w:rPr>
      <w:sz w:val="22"/>
      <w:szCs w:val="22"/>
      <w:lang w:eastAsia="en-US"/>
    </w:rPr>
  </w:style>
  <w:style w:type="paragraph" w:styleId="2">
    <w:name w:val="heading 2"/>
    <w:basedOn w:val="a"/>
    <w:next w:val="a"/>
    <w:link w:val="20"/>
    <w:unhideWhenUsed/>
    <w:qFormat/>
    <w:rsid w:val="000960F1"/>
    <w:pPr>
      <w:keepNext/>
      <w:spacing w:before="240" w:after="60" w:line="276" w:lineRule="auto"/>
      <w:jc w:val="left"/>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960F1"/>
    <w:rPr>
      <w:rFonts w:ascii="Calibri Light" w:eastAsia="Times New Roman" w:hAnsi="Calibri Light" w:cs="Times New Roman"/>
      <w:b/>
      <w:bCs/>
      <w:i/>
      <w:iCs/>
      <w:sz w:val="28"/>
      <w:szCs w:val="28"/>
    </w:rPr>
  </w:style>
  <w:style w:type="paragraph" w:customStyle="1" w:styleId="ConsPlusNormal">
    <w:name w:val="ConsPlusNormal"/>
    <w:rsid w:val="000960F1"/>
    <w:pPr>
      <w:widowControl w:val="0"/>
      <w:autoSpaceDE w:val="0"/>
      <w:autoSpaceDN w:val="0"/>
      <w:adjustRightInd w:val="0"/>
      <w:ind w:firstLine="720"/>
    </w:pPr>
    <w:rPr>
      <w:rFonts w:ascii="Arial" w:hAnsi="Arial" w:cs="Arial"/>
    </w:rPr>
  </w:style>
  <w:style w:type="paragraph" w:customStyle="1" w:styleId="ConsNormal">
    <w:name w:val="ConsNormal"/>
    <w:link w:val="ConsNormal0"/>
    <w:rsid w:val="000960F1"/>
    <w:pPr>
      <w:autoSpaceDE w:val="0"/>
      <w:autoSpaceDN w:val="0"/>
      <w:adjustRightInd w:val="0"/>
      <w:ind w:firstLine="720"/>
    </w:pPr>
    <w:rPr>
      <w:rFonts w:ascii="Arial" w:hAnsi="Arial" w:cs="Arial"/>
      <w:sz w:val="22"/>
      <w:szCs w:val="22"/>
    </w:rPr>
  </w:style>
  <w:style w:type="character" w:customStyle="1" w:styleId="ConsNormal0">
    <w:name w:val="ConsNormal Знак"/>
    <w:link w:val="ConsNormal"/>
    <w:locked/>
    <w:rsid w:val="000960F1"/>
    <w:rPr>
      <w:rFonts w:ascii="Arial" w:hAnsi="Arial" w:cs="Arial"/>
      <w:sz w:val="22"/>
      <w:szCs w:val="22"/>
      <w:lang w:eastAsia="ru-RU" w:bidi="ar-SA"/>
    </w:rPr>
  </w:style>
  <w:style w:type="character" w:styleId="a3">
    <w:name w:val="Hyperlink"/>
    <w:uiPriority w:val="99"/>
    <w:unhideWhenUsed/>
    <w:rsid w:val="00B664A2"/>
    <w:rPr>
      <w:color w:val="0000FF"/>
      <w:u w:val="single"/>
    </w:rPr>
  </w:style>
  <w:style w:type="table" w:styleId="a4">
    <w:name w:val="Table Grid"/>
    <w:basedOn w:val="a1"/>
    <w:uiPriority w:val="59"/>
    <w:rsid w:val="00B2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467F4E"/>
    <w:pPr>
      <w:spacing w:after="150"/>
      <w:jc w:val="left"/>
    </w:pPr>
    <w:rPr>
      <w:rFonts w:ascii="Verdana" w:eastAsia="Times New Roman" w:hAnsi="Verdana"/>
      <w:sz w:val="18"/>
      <w:szCs w:val="18"/>
      <w:lang w:eastAsia="ru-RU"/>
    </w:rPr>
  </w:style>
  <w:style w:type="character" w:customStyle="1" w:styleId="FontStyle38">
    <w:name w:val="Font Style38"/>
    <w:rsid w:val="00467F4E"/>
    <w:rPr>
      <w:rFonts w:ascii="Times New Roman" w:hAnsi="Times New Roman" w:cs="Times New Roman"/>
      <w:sz w:val="20"/>
      <w:szCs w:val="20"/>
    </w:rPr>
  </w:style>
  <w:style w:type="paragraph" w:styleId="a6">
    <w:name w:val="Body Text"/>
    <w:basedOn w:val="a"/>
    <w:link w:val="a7"/>
    <w:rsid w:val="001D2545"/>
    <w:pPr>
      <w:spacing w:after="120"/>
      <w:jc w:val="both"/>
    </w:pPr>
    <w:rPr>
      <w:rFonts w:ascii="Times New Roman" w:hAnsi="Times New Roman"/>
      <w:sz w:val="24"/>
      <w:szCs w:val="24"/>
    </w:rPr>
  </w:style>
  <w:style w:type="character" w:customStyle="1" w:styleId="a7">
    <w:name w:val="Основной текст Знак"/>
    <w:link w:val="a6"/>
    <w:rsid w:val="001D2545"/>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2322</Words>
  <Characters>13242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2022-04-05T08:22:00Z</cp:lastPrinted>
  <dcterms:created xsi:type="dcterms:W3CDTF">2022-04-20T04:13:00Z</dcterms:created>
  <dcterms:modified xsi:type="dcterms:W3CDTF">2022-04-20T04:14:00Z</dcterms:modified>
</cp:coreProperties>
</file>